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C3F" w:rsidRDefault="002C6C3F" w:rsidP="002C6C3F">
      <w:r>
        <w:t>Тауарларды мемлекеттік сатып алу туралы шарт</w:t>
      </w:r>
    </w:p>
    <w:p w:rsidR="002C6C3F" w:rsidRPr="002C6C3F" w:rsidRDefault="002C6C3F" w:rsidP="002C6C3F">
      <w:pPr>
        <w:rPr>
          <w:lang w:val="kk-KZ"/>
        </w:rPr>
      </w:pPr>
      <w:r>
        <w:t>Жамбыл облысы</w:t>
      </w:r>
      <w:r>
        <w:tab/>
        <w:t>№13</w:t>
      </w:r>
      <w:r>
        <w:tab/>
        <w:t>шарттың күні</w:t>
      </w:r>
      <w:r>
        <w:rPr>
          <w:lang w:val="kk-KZ"/>
        </w:rPr>
        <w:t xml:space="preserve"> 12.03.2018ж.</w:t>
      </w:r>
      <w:bookmarkStart w:id="0" w:name="_GoBack"/>
      <w:bookmarkEnd w:id="0"/>
    </w:p>
    <w:p w:rsidR="002C6C3F" w:rsidRDefault="002C6C3F" w:rsidP="002C6C3F">
      <w:r>
        <w:t xml:space="preserve">Бұдан әрі «Тапсырыс беруші» деп аталатын Жамбыл облысы Жамбыл ауданы әкімдігінің "Таза мекен" шаруашылық жүргізу құқығындағы коммуналдық мемлекеттік </w:t>
      </w:r>
      <w:proofErr w:type="gramStart"/>
      <w:r>
        <w:t>к</w:t>
      </w:r>
      <w:proofErr w:type="gramEnd"/>
      <w:r>
        <w:t>әсіпорны, жарғы негізінде әрекет ететін директор Укубаев Нуркасым Кубеевич атынан бір тараптан және бұдан әрі «Өнім беруші» деп аталынатын ИП ЖАНТАЕВА - Жантаева Мария Маркеновна, Өнім берушінің негіздемесі негізінде әрекет ететін Ө</w:t>
      </w:r>
      <w:proofErr w:type="gramStart"/>
      <w:r>
        <w:t>н</w:t>
      </w:r>
      <w:proofErr w:type="gramEnd"/>
      <w:r>
        <w:t>ім берушінің лауазымы Жантаева Мария Маркеновна атынан екінші тараптан, бұдан әрі бірлесіп «Тараптар» деп аталатындар, Решение о проведении государственных закупок «Мемлекеттік сатып алу туралы» 2015 жылғы 4 желтоқсандағы Қазақстан Республикасы Заңының (бұдан әрі – Заң), «Тікелей шарт тұжырымы бі</w:t>
      </w:r>
      <w:proofErr w:type="gramStart"/>
      <w:r>
        <w:t>р</w:t>
      </w:r>
      <w:proofErr w:type="gramEnd"/>
      <w:r>
        <w:t xml:space="preserve"> дерекөздерден» мемлекеттік сатып алудың тәсілі негізінде осы тауарларды мемлекеттік сатып алу туралы шартты (бұдан әрі – Шарт) жасасты және мына төмендегі туралы келісімге келді:</w:t>
      </w:r>
    </w:p>
    <w:p w:rsidR="002C6C3F" w:rsidRDefault="002C6C3F" w:rsidP="002C6C3F">
      <w:r>
        <w:t>1 Шарттың мәні</w:t>
      </w:r>
    </w:p>
    <w:p w:rsidR="002C6C3F" w:rsidRDefault="002C6C3F" w:rsidP="002C6C3F">
      <w:r>
        <w:t xml:space="preserve">1.1 Өнім беруші осы Шарттың ажырамас бөлігі болып табылатын оған қосымшаларда көрсетілген шарттарға, талаптарға сәйкес және баға бойынша Тауарды жеткізуге міндеттенеді, ал Тапсырыс беруші осы Шарттың талаптарымен Тауарды қабылдауға және Шарт бойынша Өнім беруші өз міндеттемелерін </w:t>
      </w:r>
      <w:proofErr w:type="gramStart"/>
      <w:r>
        <w:t>тиіс</w:t>
      </w:r>
      <w:proofErr w:type="gramEnd"/>
      <w:r>
        <w:t>інше орындау шартында төлеуге міндеттенеді.1.2</w:t>
      </w:r>
      <w:proofErr w:type="gramStart"/>
      <w:r>
        <w:t xml:space="preserve"> Т</w:t>
      </w:r>
      <w:proofErr w:type="gramEnd"/>
      <w:r>
        <w:t>өмендегі санамаланған құжаттар және оларда айтылған талаптар осы Шартты құрайды және оның ажырамас бөлігі болып саналады, атап айтсақ: 1) осы Шарт; 2) сатып алынатын тауарлар тізімі (1-қосымша); 3) техникалық ерекшелік (2-қосымша).</w:t>
      </w:r>
    </w:p>
    <w:p w:rsidR="002C6C3F" w:rsidRDefault="002C6C3F" w:rsidP="002C6C3F">
      <w:r>
        <w:t>2 Шарттың сомасы жә</w:t>
      </w:r>
      <w:proofErr w:type="gramStart"/>
      <w:r>
        <w:t>не</w:t>
      </w:r>
      <w:proofErr w:type="gramEnd"/>
      <w:r>
        <w:t xml:space="preserve"> ақы төлеу шарттары</w:t>
      </w:r>
    </w:p>
    <w:p w:rsidR="002C6C3F" w:rsidRDefault="002C6C3F" w:rsidP="002C6C3F">
      <w:r>
        <w:t>2.1 Шарттың жалпы сомасы Шартқа № 1 қо</w:t>
      </w:r>
      <w:r>
        <w:t>сымшада айқындалады және 28000.00 (жиырма сег</w:t>
      </w:r>
      <w:r>
        <w:rPr>
          <w:lang w:val="kk-KZ"/>
        </w:rPr>
        <w:t xml:space="preserve">із </w:t>
      </w:r>
      <w:r>
        <w:t xml:space="preserve">мың </w:t>
      </w:r>
      <w:r>
        <w:t xml:space="preserve"> тенге нөл тиын) ) теңгені құрайды және Тауарлар жеткізумен байланысты барлық шығыстарды, ҚҚС-сыз (бұдан ә</w:t>
      </w:r>
      <w:proofErr w:type="gramStart"/>
      <w:r>
        <w:t>р</w:t>
      </w:r>
      <w:proofErr w:type="gramEnd"/>
      <w:r>
        <w:t>і – Шарттың сомасы) қамтиды.2.2 Жеткізілген Тауар үшін төлемді Тапсырыс беруші Тауарларды қабылдап алу-беру актісіне Тараптар қол қойған күннен бастап 30 (отыз) күнтізбелік күннен кешіктірмей Өнім берушінің есеп шотына ақшалай қаражат аудару іс жүзінде арқылы жүргізеді 2.3 Сандық және құндық шамадағы жеткізілетін тауар көлемі Шартқа 1-қосымшада келтірілген.2.4</w:t>
      </w:r>
      <w:proofErr w:type="gramStart"/>
      <w:r>
        <w:t xml:space="preserve"> Т</w:t>
      </w:r>
      <w:proofErr w:type="gramEnd"/>
      <w:r>
        <w:t>өлеу алдындағы қажетті құжаттар</w:t>
      </w:r>
      <w:proofErr w:type="gramStart"/>
      <w:r>
        <w:t>1</w:t>
      </w:r>
      <w:proofErr w:type="gramEnd"/>
      <w:r>
        <w:t>) қол қойылған Шарт; 2) жүкқұжат3) Тауарларды қабылдап алу-беру актісі (актілері);4) Қағидаларға 22-4-қосымшаға сәйкес нысан бойынша тауарлардағы жергілікті қамтудың үлесі бойынша есеп (шарттық міндеттемелер толық орындалғаннан кейін ұсынылады);5) Өнім беруші Тапсырыс берушіге берген, жеткізілген тауарлардың сипаттамасымен, санын, бірлік бағасын және жалпы сомасын көрсете отырып, шот-фактура</w:t>
      </w:r>
      <w:proofErr w:type="gramStart"/>
      <w:r>
        <w:t>;Д</w:t>
      </w:r>
      <w:proofErr w:type="gramEnd"/>
      <w:r>
        <w:t>обавить пункт</w:t>
      </w:r>
    </w:p>
    <w:p w:rsidR="002C6C3F" w:rsidRDefault="002C6C3F" w:rsidP="002C6C3F">
      <w:r>
        <w:t>3 Тараптардың міндеттемелері</w:t>
      </w:r>
    </w:p>
    <w:p w:rsidR="002C6C3F" w:rsidRDefault="002C6C3F" w:rsidP="002C6C3F">
      <w:r>
        <w:t xml:space="preserve">3.1 Өнім беруші мыналарға:1) Шарт бойынша өзіне алған міндеттемелердің толық және тиесілі орындалуын қамтамасыз етуге;2) Шарт бойынша өз міндеттемелерін орындау кезінде Шарттың ажырамас бөлігі болып табылатын осы </w:t>
      </w:r>
      <w:proofErr w:type="gramStart"/>
      <w:r>
        <w:t>Шарт</w:t>
      </w:r>
      <w:proofErr w:type="gramEnd"/>
      <w:r>
        <w:t>қа қосымшаларда көрсетілген талаптарға тауарлардың сәйкестігін қамтамасыз етуге;3) Тауарларды түпкілікті арналған пунктіне тасымалдау кезінде олардың бұзылудан немесе бүлінуден сақтай алатын орауышын қамтамасыз етуді. Орауыш қандай да бі</w:t>
      </w:r>
      <w:proofErr w:type="gramStart"/>
      <w:r>
        <w:t>р</w:t>
      </w:r>
      <w:proofErr w:type="gramEnd"/>
      <w:r>
        <w:t xml:space="preserve"> шектеусіз қарқынды жүктеу-тасымалдау өңдеуі мен экстремалды температуралардың әсерлерге, тасымалдау кезінде тұздар мен жауын-шашынға, сондай-ақ ашық түрде сақтауға төзе алатын болуы қажет. Оралғ</w:t>
      </w:r>
      <w:proofErr w:type="gramStart"/>
      <w:r>
        <w:t>ан ж</w:t>
      </w:r>
      <w:proofErr w:type="gramEnd"/>
      <w:r>
        <w:t xml:space="preserve">әшіктер габариттері мен олардың </w:t>
      </w:r>
      <w:r>
        <w:lastRenderedPageBreak/>
        <w:t>салмақтарын айқындау кезінде, Тауарлар тасымалының барлық пункттерінде жеткізудің соңғы пунктінің алыстылығын және қуатты жүккөтергіш құралдарының бар болуын ескеру қажет;4) Тапсырыс берушінің алдын ала жазбаша келісімінсіз Тапсырыс беруші немесе Шарттың жағдайларын орындау үшін Ө</w:t>
      </w:r>
      <w:proofErr w:type="gramStart"/>
      <w:r>
        <w:t>н</w:t>
      </w:r>
      <w:proofErr w:type="gramEnd"/>
      <w:r>
        <w:t xml:space="preserve">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w:t>
      </w:r>
      <w:proofErr w:type="gramStart"/>
      <w:r>
        <w:t>тиіс</w:t>
      </w:r>
      <w:proofErr w:type="gramEnd"/>
      <w:r>
        <w:t>;5)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пайдаланбауға;6) Тапсырыс берушінің бі</w:t>
      </w:r>
      <w:proofErr w:type="gramStart"/>
      <w:r>
        <w:t>р</w:t>
      </w:r>
      <w:proofErr w:type="gramEnd"/>
      <w:r>
        <w:t>інші талабы бойынша Шарт бойынша міндеттемелердің орындалу барысы туралы ақпарат ұсынуға;7) Өнім берушінің Шарттың талаптарын тиісінше орындамауынан және/немесе өзге де заңсыз і</w:t>
      </w:r>
      <w:proofErr w:type="gramStart"/>
      <w:r>
        <w:t>с-</w:t>
      </w:r>
      <w:proofErr w:type="gramEnd"/>
      <w:r>
        <w:t>әрекеттермен туындаған келтірілген залалдарды Тапсырыс берушіге толық көлемде өтеуге міндеттенеді.8) электрондық-цифрлық қолтаңбамен бекітілген тауарларды қабылдау-беру актісін ресімдеуге және Тапсырыс берушіге веб-портал арқылы жіберуге9) Тапсырыс беруші орындалған жұмыстар актісін бекіткеннен кейін Электрондық нысанда жазып берілетін шот-фактуралардың құжат айналымының қағидаларына сәйкес электрондық шот-фактуралардың ақпараттық жүйесі арқылы электрондық нысанда шот-фактура жазуға міндеттенед</w:t>
      </w:r>
      <w:proofErr w:type="gramStart"/>
      <w:r>
        <w:t>іД</w:t>
      </w:r>
      <w:proofErr w:type="gramEnd"/>
      <w:r>
        <w:t>обавить пункт3.2 Өнім беруші:1) Тапсырыс берушіден Шарт бойынша жеткізілген Тауарларға төлем талап етуге;2) Тапсырыс берушімен алдын ала орындау мерзімін келісе отырып, Шартқа № 1 қосымшада көрсетілген Тауарды мерзімінен бұрын жеткізуге құқылы.3.3 Тапсырыс беруші:1) Тауар жеткізу үшін Ө</w:t>
      </w:r>
      <w:proofErr w:type="gramStart"/>
      <w:r>
        <w:t>н</w:t>
      </w:r>
      <w:proofErr w:type="gramEnd"/>
      <w:r>
        <w:t xml:space="preserve">ім берушінің мамандарының қол жеткізуін қамтамасыз етуге;2) Тауардың сәйкессіздіктері мен кемшіліктері анықталған кезде тез арада Өнім берушіні жазбаша хабарландыруға;3) Тауарды қабылдап алу кезінде веб-портал арқылы Тауарды қабылдап алу-беру актісін бекітуге не Мемлекеттiк сатып алуды жүзеге </w:t>
      </w:r>
      <w:proofErr w:type="gramStart"/>
      <w:r>
        <w:t>асыру</w:t>
      </w:r>
      <w:proofErr w:type="gramEnd"/>
      <w:r>
        <w:t xml:space="preserve"> қағидаларының 426-тармағында белгіленген мерзімде оны қабылдамаудың дәлелді негіздемелерін көрсете отырып қабылдаудан бас тартуға;4) тауарды (тауарларды) қабылдау-беру актісі бекітілгеннен кейін Электрондық нысанда жазып берілетін шот-фактуралардың құжат </w:t>
      </w:r>
      <w:proofErr w:type="gramStart"/>
      <w:r>
        <w:t>айналымыны</w:t>
      </w:r>
      <w:proofErr w:type="gramEnd"/>
      <w:r>
        <w:t>ң қағидаларына сәйкес электрондық шот-фактуралар ақпараттық жүйесі арқылы электрондық нысанда Өнім беруші жазып берген шот-фактураны қабылдауға;5) осы Шартта белгіленген тәртіпте және мерзімдерде төлем жүргізуге міндеттенед</w:t>
      </w:r>
      <w:proofErr w:type="gramStart"/>
      <w:r>
        <w:t>і.</w:t>
      </w:r>
      <w:proofErr w:type="gramEnd"/>
      <w:r>
        <w:t>Добавить пункт3.4 Тапсырыс беруші:1) жеткізілген Тауарлардың сапасын тексеруге;2) Тауар мерзімінен бұрын жеткізілген жағдайда Тапсырыс беруші Тауарды мерзімінен бұрын қабылдауға жә</w:t>
      </w:r>
      <w:proofErr w:type="gramStart"/>
      <w:r>
        <w:t>не ол</w:t>
      </w:r>
      <w:proofErr w:type="gramEnd"/>
      <w:r>
        <w:t xml:space="preserve"> үшін Шарт талаптарына сәйкес ақы төлеуге құқылы. Тауарды мерзімінен бұрын жеткізуден бас </w:t>
      </w:r>
      <w:proofErr w:type="gramStart"/>
      <w:r>
        <w:t>тарту</w:t>
      </w:r>
      <w:proofErr w:type="gramEnd"/>
      <w:r>
        <w:t>ға оны қабылдау мүмкін болмаған жағдайларда жол беріледі.</w:t>
      </w:r>
    </w:p>
    <w:p w:rsidR="002C6C3F" w:rsidRDefault="002C6C3F" w:rsidP="002C6C3F">
      <w:r>
        <w:t>4 Тауарлардың техникалық ерекшелікке сәйкестігін тексеру</w:t>
      </w:r>
    </w:p>
    <w:p w:rsidR="002C6C3F" w:rsidRDefault="002C6C3F" w:rsidP="002C6C3F">
      <w:r>
        <w:t>4.1 Тапсырыс беруші немесе оның өкілдері жеткізілген Тауарлардың техникалық ерекшелікте (Шартқа 2-қосымша) көрсетілген талаптарға сәйкестігі тұ</w:t>
      </w:r>
      <w:proofErr w:type="gramStart"/>
      <w:r>
        <w:t>р</w:t>
      </w:r>
      <w:proofErr w:type="gramEnd"/>
      <w:r>
        <w:t xml:space="preserve">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w:t>
      </w:r>
      <w:proofErr w:type="gramStart"/>
      <w:r>
        <w:t>тиіс</w:t>
      </w:r>
      <w:proofErr w:type="gramEnd"/>
      <w:r>
        <w:t xml:space="preserve">.4.2 Осы Шарт шеңберінде жеткізілген Тауарлар техникалық ерекшелікте көрсетілген стандарттарға сәйкес немесе олардан жоғары болуы тиіс.4.3 Егер тексеру кезінде жеткізілген Тауарлардың нәтижелері техникалық ерекшеліктің (Шартқа 2-қосымша) талаптарына сәйкес келмейді </w:t>
      </w:r>
      <w:proofErr w:type="gramStart"/>
      <w:r>
        <w:t>деп</w:t>
      </w:r>
      <w:proofErr w:type="gramEnd"/>
      <w:r>
        <w:t xml:space="preserve">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бес күн ішінде қолданады.4.4 Тауарлардың техникалық ерекшелікке сәйкестілігін тексеру Өнім беруші немесе қосалқы мердіге</w:t>
      </w:r>
      <w:proofErr w:type="gramStart"/>
      <w:r>
        <w:t>р(</w:t>
      </w:r>
      <w:proofErr w:type="gramEnd"/>
      <w:r>
        <w:t xml:space="preserve">лер) аумағында, жеткізу орнында және (немесе) Тауарлардың түпкілікті мақсат пунктіне жүргізілуі мүмкін. Егер олар Өнім беруші </w:t>
      </w:r>
      <w:r>
        <w:lastRenderedPageBreak/>
        <w:t>немесе оның қосалқы мердігері(лері) аумағында жүргізілетін болса, Тапсырыс беруші инспекторларына, Тапсырыс беруші тарапынан ешқандай қосымша шығынсыз, сызбалар мен өнді</w:t>
      </w:r>
      <w:proofErr w:type="gramStart"/>
      <w:r>
        <w:t>р</w:t>
      </w:r>
      <w:proofErr w:type="gramEnd"/>
      <w:r>
        <w:t>істік ақпараттарға рұқсатты қоса алғанда, барлық қажетті құралдар мен көмек ұсынылатын болады.4.5 Жоғарыда көрсетілген тармақтың ешқайсысы Өнім берушіні Шарт бойынша басқа міндеттемелерден босатпайды</w:t>
      </w:r>
      <w:proofErr w:type="gramStart"/>
      <w:r>
        <w:t>.Д</w:t>
      </w:r>
      <w:proofErr w:type="gramEnd"/>
      <w:r>
        <w:t>обавить пункт</w:t>
      </w:r>
    </w:p>
    <w:p w:rsidR="002C6C3F" w:rsidRDefault="002C6C3F" w:rsidP="002C6C3F">
      <w:r>
        <w:t>5 Тауарларды жеткізу және құжаттама</w:t>
      </w:r>
    </w:p>
    <w:p w:rsidR="002C6C3F" w:rsidRDefault="002C6C3F" w:rsidP="002C6C3F">
      <w:r>
        <w:t>5.1 Өнім беруші Тауар арналған пунктте Тапсырыс берушінің өкіліне мынадай құжаттарды ұсынуға міндетті:1) жүкқұжат тү</w:t>
      </w:r>
      <w:proofErr w:type="gramStart"/>
      <w:r>
        <w:t>пн</w:t>
      </w:r>
      <w:proofErr w:type="gramEnd"/>
      <w:r>
        <w:t xml:space="preserve">ұсқасы бір ;2) ақпарат Тауардың өзінде және/немесе орамасында көрсетілген не Тауар сапасы дайындаушы кәсіпорынның мөртаңбасымен немесе белгілерді таратып жаза отырып, </w:t>
      </w:r>
      <w:proofErr w:type="gramStart"/>
      <w:r>
        <w:t>бас</w:t>
      </w:r>
      <w:proofErr w:type="gramEnd"/>
      <w:r>
        <w:t>қа белгімен Тауардың өзінде және/немесе оның орамасында расталған жағдайларды қоспағанда, Тауардың жиынтығы, оның техникалық сипаттамасы, пайдалану қағидалары, кепілдігі туралы мәліметтерді және Тауардың сапасын және оның Қазақстан Республикасында танылған нормативтік-техникалық құжаттарға сәйкестігін айқындау үшін қажетті басқа да мәліметтерді қамтитын дайындаушы зауыт (жөнелтуші) берген зауыттың сапа сертификатының және/немесе Тауардың техникалық паспортының тү</w:t>
      </w:r>
      <w:proofErr w:type="gramStart"/>
      <w:r>
        <w:t>пн</w:t>
      </w:r>
      <w:proofErr w:type="gramEnd"/>
      <w:r>
        <w:t xml:space="preserve">ұсқалары немесе нотариалды куәландырылған көшірмелері3) сәйкестігін міндетті түрде </w:t>
      </w:r>
      <w:proofErr w:type="gramStart"/>
      <w:r>
        <w:t>растау</w:t>
      </w:r>
      <w:proofErr w:type="gramEnd"/>
      <w:r>
        <w:t>ға жатпайтын Тауарларды қоспағанда, өнім беруші растаған Тауардың сәйкестігін бағалау туралы құжаттың (сәйкестік сертификаты / сәйкестігі туралы декларация / мемлекеттік тіркеу туралы куәлік) көшірмесі4) Дайындаушының немесе Жеткізушінің (қажет болған кезде) кепілдік (міндеттеме) сертификатыДобавить пункт5.2 емесе бүлінуі тәуекелін қоса алғанда, онымен байланысты барлық тәуекелдер Тараптар Тауарды қабылдап алу-беру актісі</w:t>
      </w:r>
      <w:proofErr w:type="gramStart"/>
      <w:r>
        <w:t>не қол</w:t>
      </w:r>
      <w:proofErr w:type="gramEnd"/>
      <w:r>
        <w:t xml:space="preserve"> қойған сәттен бастап Тапсырыс берушіге ауысады. Осы сәттен бастап 14 (он төрт) күнтізбелік </w:t>
      </w:r>
      <w:proofErr w:type="gramStart"/>
      <w:r>
        <w:t>к</w:t>
      </w:r>
      <w:proofErr w:type="gramEnd"/>
      <w:r>
        <w:t xml:space="preserve">үн ішінде Өнім беруші Тапсырыс берушіден Тауарды қабылдау кезінде анықтау мүмкін болмаған Тауардың ақаулықтарына байланысты кінараттарды қабылдайды.5.3 Жеткізу Өнім беруші Тапсырыс берушіге Тауарды техникалық ерекшелікте көрсетілген талаптарға дәл сәйкестікте толық беру шартында жасалды </w:t>
      </w:r>
      <w:proofErr w:type="gramStart"/>
      <w:r>
        <w:t>деп</w:t>
      </w:r>
      <w:proofErr w:type="gramEnd"/>
      <w:r>
        <w:t xml:space="preserve"> есептеледі.5.4 Осы Шарттың 5.3-тармағының талаптары сақталған кезде Тауарды жеткізу/беру күні деп өнім берушінің веб-портал арқылы тапсырыс берушіге тауарды қабылдап алу-беру актісін жіберген күні есептеледі.Добавить пункт</w:t>
      </w:r>
    </w:p>
    <w:p w:rsidR="002C6C3F" w:rsidRDefault="002C6C3F" w:rsidP="002C6C3F">
      <w:r>
        <w:t>6 Кепілдік. Сапа</w:t>
      </w:r>
    </w:p>
    <w:p w:rsidR="002C6C3F" w:rsidRDefault="002C6C3F" w:rsidP="002C6C3F">
      <w:r>
        <w:t xml:space="preserve">6.1 Өнім беруші осы Шарт шеңберінде жеткізілетін Тауардың:1) сапалы және нормативтік құжаттардың талаптарына сәйкес келетініне (МЕМСТ, </w:t>
      </w:r>
      <w:proofErr w:type="gramStart"/>
      <w:r>
        <w:t>СТ</w:t>
      </w:r>
      <w:proofErr w:type="gramEnd"/>
      <w:r>
        <w:t>, ЖСТ, ТУ, техникалық регламент және т.б.);2) жаңа, пайдаланылмаған, зауыт орамасында, материалы мен орындауында ешқандай ақаулықтары жоқ екендігіне;3) өнеркәсіптік және (немесе) басқа зияткерлік меншікке негізделген үшінші тұ</w:t>
      </w:r>
      <w:proofErr w:type="gramStart"/>
      <w:r>
        <w:t>лғаны</w:t>
      </w:r>
      <w:proofErr w:type="gramEnd"/>
      <w:r>
        <w:t xml:space="preserve">ң кез келген құқықтары мен талаптарынан бос екеніне кепілдік береді.6.2 Тауардың сатып алынатын тауарлар тізбесіне және осы Шартқа қосымшаларда көрсетілген техникалық ерекшелікке сәйкес толық жеткізілмегені анықталған немесе жеткізілген Тауарда ораманы ашу кезінде жасырын қандай да бір зауыт ақаулары анықталған жағдайда немесе егер Тауар сапасы техникалық дайындау талаптарына толық сәйкес келмесе, Тапсырыс беруші жиырма күндік мерзімде жарнамалық акті жасайды, ал Өнім беруші 14 (он төрт) күнтізбелік </w:t>
      </w:r>
      <w:proofErr w:type="gramStart"/>
      <w:r>
        <w:t>к</w:t>
      </w:r>
      <w:proofErr w:type="gramEnd"/>
      <w:r>
        <w:t xml:space="preserve">үн ішінде өз есебінен Тауарды жаңасына ауыстырады.6.3 Жеткізілетін Тауардың кепілді кезең Тауар Тапсырыс берушінің қоймасына түскен күннен бастап 12 (он екі) күнтізбелік ай </w:t>
      </w:r>
      <w:proofErr w:type="gramStart"/>
      <w:r>
        <w:t>деп</w:t>
      </w:r>
      <w:proofErr w:type="gramEnd"/>
      <w:r>
        <w:t xml:space="preserve"> белгіленеді. Ауыстырылған немесе жөнделген Тауар үшін кепілдік мерзімі жаңа Тауарға ауыстырылған сәттен бастап басталады. Тауар ақауларын жою, ауыстыру бойынша, оның ішінде кедендік тазалауға байланысты барлық шығыстарды Өнім беруші көтереді. Егер туындаған ақауларды жоюда іркіліс </w:t>
      </w:r>
      <w:r>
        <w:lastRenderedPageBreak/>
        <w:t>Өнім берушінің кінәсінен болған жағдайда кепілдік беру мерзімі тиісті уақыт кезеңіне ұзартылатын болады</w:t>
      </w:r>
      <w:proofErr w:type="gramStart"/>
      <w:r>
        <w:t>.Д</w:t>
      </w:r>
      <w:proofErr w:type="gramEnd"/>
      <w:r>
        <w:t>обавить пунктДобавить пункт</w:t>
      </w:r>
    </w:p>
    <w:p w:rsidR="002C6C3F" w:rsidRDefault="002C6C3F" w:rsidP="002C6C3F">
      <w:r>
        <w:t>7 Тараптардың жауапкершілігі</w:t>
      </w:r>
    </w:p>
    <w:p w:rsidR="002C6C3F" w:rsidRDefault="002C6C3F" w:rsidP="002C6C3F">
      <w:r>
        <w:t xml:space="preserve">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шешіледі.7.2 Секвестр және/немесе тиісті бюджеттердің қолма-қол ақшаны бақылау шотында/мемлекеттік </w:t>
      </w:r>
      <w:proofErr w:type="gramStart"/>
      <w:r>
        <w:t>к</w:t>
      </w:r>
      <w:proofErr w:type="gramEnd"/>
      <w:r>
        <w:t>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w:t>
      </w:r>
      <w:proofErr w:type="gramStart"/>
      <w:r>
        <w:t>р</w:t>
      </w:r>
      <w:proofErr w:type="gramEnd"/>
      <w:r>
        <w:t xml:space="preserve">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тиіс.7.3 Тауарды жеткізу мерзімін өткізі</w:t>
      </w:r>
      <w:proofErr w:type="gramStart"/>
      <w:r>
        <w:t>п</w:t>
      </w:r>
      <w:proofErr w:type="gramEnd"/>
      <w:r>
        <w:t xml:space="preserve"> алған жағдайда, Тапсырыс беруші Өнім берушіден ол міндеттемелерін толық орындамаған жағдайда мерзімі өткен әрбі</w:t>
      </w:r>
      <w:proofErr w:type="gramStart"/>
      <w:r>
        <w:t>р</w:t>
      </w:r>
      <w:proofErr w:type="gramEnd"/>
      <w:r>
        <w:t xml:space="preserve">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w:t>
      </w:r>
      <w:proofErr w:type="gramStart"/>
      <w:r>
        <w:t>р</w:t>
      </w:r>
      <w:proofErr w:type="gramEnd"/>
      <w:r>
        <w:t xml:space="preserve">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10 %-ынан аспауға тиіс.7.4 Өнім беруші Тауарды жеткізуден бас тартқан немесе Шарт бойынша Тауар жеткізу мерзімі өткен күннен бастап, бірақ Шарт қолданысының аяқталу мерзімінен кешіктірмей, бі</w:t>
      </w:r>
      <w:proofErr w:type="gramStart"/>
      <w:r>
        <w:t>р</w:t>
      </w:r>
      <w:proofErr w:type="gramEnd"/>
      <w:r>
        <w:t xml:space="preserve"> айдан аса мерзімге Тауар жеткізу мерзімін өткізі</w:t>
      </w:r>
      <w:proofErr w:type="gramStart"/>
      <w:r>
        <w:t>п</w:t>
      </w:r>
      <w:proofErr w:type="gramEnd"/>
      <w:r>
        <w:t xml:space="preserve">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құқылы.7.5</w:t>
      </w:r>
      <w:proofErr w:type="gramStart"/>
      <w:r>
        <w:t xml:space="preserve"> Т</w:t>
      </w:r>
      <w:proofErr w:type="gramEnd"/>
      <w:r>
        <w:t>ұрақсыздық айыбын (айыппұл, өсімпұл) төлеу Тараптарды осы Шартта көзделген міндеттемелерді орындаудан босатпайды.7.6 Егер кез келген өзгеріс Өнім берушіге Шарт бойынша Тауар жеткізу үшін қажетті құнның немесе мерзімдердің азаюына әкелетін болса, Шарт сомасы немесе Тауар жеткізу кестесі, немесе екеуі де тиісінше түзетіледі, ал Шартқа тиі</w:t>
      </w:r>
      <w:proofErr w:type="gramStart"/>
      <w:r>
        <w:t>ст</w:t>
      </w:r>
      <w:proofErr w:type="gramEnd"/>
      <w:r>
        <w:t>і түзетулер енгізіледі. Өнім берушінің түзету жүргізуге барлық сұрау салулары Өнім беруші Тапсырыс берушіден өзгерістер туралы өкім алған күннен бастап 30 (отыз) күн ішінде ұсынуға тиіс.7.7 Өнім беруші толығымен де, ішінара да біреуге осы Шарт бойынша өз міндеттемелерін бермеуі тиіс</w:t>
      </w:r>
      <w:proofErr w:type="gramStart"/>
      <w:r>
        <w:t>.Д</w:t>
      </w:r>
      <w:proofErr w:type="gramEnd"/>
      <w:r>
        <w:t>обавить пункт</w:t>
      </w:r>
    </w:p>
    <w:p w:rsidR="002C6C3F" w:rsidRDefault="002C6C3F" w:rsidP="002C6C3F">
      <w:r>
        <w:t>8 Шарттың қолданыс мерзі</w:t>
      </w:r>
      <w:proofErr w:type="gramStart"/>
      <w:r>
        <w:t>м</w:t>
      </w:r>
      <w:proofErr w:type="gramEnd"/>
      <w:r>
        <w:t>і және бұзу талаптары</w:t>
      </w:r>
    </w:p>
    <w:p w:rsidR="002C6C3F" w:rsidRDefault="002C6C3F" w:rsidP="002C6C3F">
      <w:r>
        <w:t>8.1 Шарт қол қойған күннен бастап күшіне енеді және 2018-12-31 дейін қолданылады.8.2 Егер Өнім беруші банкрот немесе төлеуге қабілетсіз болса, Тапсырыс беруші кез келген уақытта Өнім берушіге тиі</w:t>
      </w:r>
      <w:proofErr w:type="gramStart"/>
      <w:r>
        <w:t>ст</w:t>
      </w:r>
      <w:proofErr w:type="gramEnd"/>
      <w:r>
        <w:t>і жазбаша хабарлама жіберіп біржақты тәртіпте Шарт талаптарын орындаудан бас тарта алады. Бұл жағдайда Шарттың талаптарын орындаудан бас тарту тез арада жүзеге асырылады, және Тапсырыс беруші егер Шарттың талаптарын орындаудан бас тарту ешқандай залал келтірмейтін немесе салдарынан Тапсырыс берушіге қойылған немесе қойылатын қандай да бі</w:t>
      </w:r>
      <w:proofErr w:type="gramStart"/>
      <w:r>
        <w:t>р</w:t>
      </w:r>
      <w:proofErr w:type="gramEnd"/>
      <w:r>
        <w:t xml:space="preserve"> әрекеттерді жасауға немесе санкцияларды қолдануға құқықтарды қозғамайтын шартта Өнім берушіге қатысты ешқандай қаржылық міндет көтермейді.8.3 Шарт талаптарын бұзғаны үшін қандай да бі</w:t>
      </w:r>
      <w:proofErr w:type="gramStart"/>
      <w:r>
        <w:t>р</w:t>
      </w:r>
      <w:proofErr w:type="gramEnd"/>
      <w:r>
        <w:t xml:space="preserve">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жіберіп1) егер Өнім беруші Шартта көзделген мерзімде немесе Тапсырыс беруші </w:t>
      </w:r>
      <w:r>
        <w:lastRenderedPageBreak/>
        <w:t>ұсынған осы Шарттың ұзартылған кезеңі ішінде тауар жеткізе алмаса;2) егер Өнім беруші өз міндеттемелерін орындай алмаса, осы Шартты толық немесе ішінара бұза алады.8.4 Шарт мынадай фактілердің бірі анықталған жағдайда кез келген кезеңде оның бұзылуы туралы талапты қамтуы тиіс:1) оның негізінде осы Шарт жасалған сатып алуға қатысты</w:t>
      </w:r>
      <w:proofErr w:type="gramStart"/>
      <w:r>
        <w:t xml:space="preserve"> З</w:t>
      </w:r>
      <w:proofErr w:type="gramEnd"/>
      <w:r>
        <w:t>аңның 6-бабында көзделген шектеулердің бұзылуының анықталуы;2) мемлекеттік сатып алуды ұйымдастырушы Өнім берушіге</w:t>
      </w:r>
      <w:proofErr w:type="gramStart"/>
      <w:r>
        <w:t xml:space="preserve"> З</w:t>
      </w:r>
      <w:proofErr w:type="gramEnd"/>
      <w:r>
        <w:t>аңда көзделмеген қолдауды көрсету;3)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фактісінің анықтауы;8.5 Шартты одан ә</w:t>
      </w:r>
      <w:proofErr w:type="gramStart"/>
      <w:r>
        <w:t>р</w:t>
      </w:r>
      <w:proofErr w:type="gramEnd"/>
      <w:r>
        <w:t>і орындау орынсыз болған жағдайда оны тараптардың келісімі бойынша бұзуға болады.</w:t>
      </w:r>
    </w:p>
    <w:p w:rsidR="002C6C3F" w:rsidRDefault="002C6C3F" w:rsidP="002C6C3F">
      <w:r>
        <w:t>Шарт жоғарыда көрсетілген мә</w:t>
      </w:r>
      <w:proofErr w:type="gramStart"/>
      <w:r>
        <w:t>н-жайлар</w:t>
      </w:r>
      <w:proofErr w:type="gramEnd"/>
      <w:r>
        <w:t>ға байланысты жойылған кезде Өнім беруші Шарт бойынша бұзылуға байланысты бұзылған күнге іс жүзіндегі шығындар үшін ақы талап етуге құқылы болады.</w:t>
      </w:r>
    </w:p>
    <w:p w:rsidR="002C6C3F" w:rsidRDefault="002C6C3F" w:rsidP="002C6C3F">
      <w:r>
        <w:t>9 Хабарлама</w:t>
      </w:r>
    </w:p>
    <w:p w:rsidR="002C6C3F" w:rsidRDefault="002C6C3F" w:rsidP="002C6C3F">
      <w:r>
        <w:t>9.1 Шартқа сәйкес бі</w:t>
      </w:r>
      <w:proofErr w:type="gramStart"/>
      <w:r>
        <w:t>р</w:t>
      </w:r>
      <w:proofErr w:type="gramEnd"/>
      <w:r>
        <w:t xml:space="preserve"> тарап екінші тарапқа жіберетін кез келген хабарлама төленген тапсырыс хатпен немесе телеграмма, телекс, телефакс не веб-портал арқылы жіберіледі.9.2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2C6C3F" w:rsidRDefault="002C6C3F" w:rsidP="002C6C3F">
      <w:r>
        <w:t>10 Форс-мажор</w:t>
      </w:r>
    </w:p>
    <w:p w:rsidR="002C6C3F" w:rsidRDefault="002C6C3F" w:rsidP="002C6C3F">
      <w:r>
        <w:t xml:space="preserve">10.1 Егер Шарт талаптарының орындалмауы форс-мажорлық жағдаяттардың нәтижесі болып табылса, Тараптар оның толық немесе ішінара орындалмауы үшін жауапкершілік </w:t>
      </w:r>
      <w:proofErr w:type="gramStart"/>
      <w:r>
        <w:t>к</w:t>
      </w:r>
      <w:proofErr w:type="gramEnd"/>
      <w:r>
        <w:t>өтермейді.10.2 Егер Шартты орындауды кешіктіру форс-мажорлық жағдаяттардың нәтижесі болып табылса, Өнім беруші Шарт талаптарының орындалмауына байланысты тұрақсыздық айыбын төлеуге немесе оны бұзуға жауапты болмайды.</w:t>
      </w:r>
      <w:proofErr w:type="gramStart"/>
      <w:r>
        <w:t>10.3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басқалар.10.4 Форс-мажорлық жағдаяттар туындаған кезде Өнім</w:t>
      </w:r>
      <w:proofErr w:type="gramEnd"/>
      <w:r>
        <w:t xml:space="preserve">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w:t>
      </w:r>
      <w:proofErr w:type="gramStart"/>
      <w:r>
        <w:t>п</w:t>
      </w:r>
      <w:proofErr w:type="gramEnd"/>
      <w:r>
        <w:t xml:space="preserve">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2C6C3F" w:rsidRDefault="002C6C3F" w:rsidP="002C6C3F">
      <w:r>
        <w:t>11 Даулы мәселелерді шешу</w:t>
      </w:r>
    </w:p>
    <w:p w:rsidR="002C6C3F" w:rsidRDefault="002C6C3F" w:rsidP="002C6C3F">
      <w:r>
        <w:t xml:space="preserve">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w:t>
      </w:r>
      <w:proofErr w:type="gramStart"/>
      <w:r>
        <w:t>тиіс</w:t>
      </w:r>
      <w:proofErr w:type="gramEnd"/>
      <w:r>
        <w:t>.11.2 Егер осындай келіссөздерден кейін Тапсырыс беруші мен Өнім беруші Шарт бойынша дауларды шеше алмаса, Тараптардың кез келгені бұ</w:t>
      </w:r>
      <w:proofErr w:type="gramStart"/>
      <w:r>
        <w:t>л</w:t>
      </w:r>
      <w:proofErr w:type="gramEnd"/>
      <w:r>
        <w:t xml:space="preserve"> мәселені Қазақстан Республикасының заңнамасына сәйкес шешуді талап ете алады.</w:t>
      </w:r>
    </w:p>
    <w:p w:rsidR="002C6C3F" w:rsidRDefault="002C6C3F" w:rsidP="002C6C3F">
      <w:r>
        <w:t>12 Өзге де шарттар</w:t>
      </w:r>
    </w:p>
    <w:p w:rsidR="002C6C3F" w:rsidRDefault="002C6C3F" w:rsidP="002C6C3F">
      <w:r>
        <w:t xml:space="preserve">12.1 Салықтар мен бюджетке </w:t>
      </w:r>
      <w:proofErr w:type="gramStart"/>
      <w:r>
        <w:t>бас</w:t>
      </w:r>
      <w:proofErr w:type="gramEnd"/>
      <w:r>
        <w:t xml:space="preserve">қа міндетті төлемдер Қазақстан Республикасының салық және кеден заңнамасына сәйкес төленуге жатады.12.2 Шартқа кез келген өзгерістер мен толықтырулар Шарт жасасу нысаны сияқты нысанда жасалады.12.3 . Өнім берушінің таңдауы үшін негіз болған сапаның өзгермеуі шарты мен басқа да шарттарда жасалған </w:t>
      </w:r>
      <w:proofErr w:type="gramStart"/>
      <w:r>
        <w:t>Шарт</w:t>
      </w:r>
      <w:proofErr w:type="gramEnd"/>
      <w:r>
        <w:t xml:space="preserve">қа өзгерістерді енгізуге:1) </w:t>
      </w:r>
      <w:r>
        <w:lastRenderedPageBreak/>
        <w:t>Шартта жеткізілген Тауарлардың бірлігі үшін бағаның өзгермеуі шартында жеткізілетін Тауарлар көлемінде қажеттіліктің азаюымен не ұлғаюымен байланысты Шарт сомасының азаюы не ұлғаюы бөлігінде;</w:t>
      </w:r>
      <w:proofErr w:type="gramStart"/>
      <w:r>
        <w:t>2) егер Өнім беруші онымен жасасқан Шартты орындау үдерісінде тауар бірлігі үшін бағаның өзгермеуі шартында онымен жасасқан Шарттың мәні болып табылған жеткізілетін тауардың анағұрлым жақсы сапалы және (немесе) техникалық сипаттамасын не мерзімін және (немесе) талаптарын ұсынған жағдайда3) Тауарларды</w:t>
      </w:r>
      <w:proofErr w:type="gramEnd"/>
      <w:r>
        <w:t>ң бағасын жә</w:t>
      </w:r>
      <w:proofErr w:type="gramStart"/>
      <w:r>
        <w:t>не ти</w:t>
      </w:r>
      <w:proofErr w:type="gramEnd"/>
      <w:r>
        <w:t xml:space="preserve">ісінше Шарт сомасының азаюы бөлігінде Тараптардың өзара келісімі бойынша;4) егер Өнім беруші жеткізілетін тауардың өндірушісі болып табылған жағдайда Тауар жеткізу туралы шарттың орындалу мерзімі өзгерген бқөлігінде </w:t>
      </w:r>
      <w:proofErr w:type="gramStart"/>
      <w:r>
        <w:t>р</w:t>
      </w:r>
      <w:proofErr w:type="gramEnd"/>
      <w:r>
        <w:t>ұқсат беріледі.12.4 Тараптардың біреуінің Шарт бойынша міндеттерін беруіне тек екінші Тараптың жазбаша келісімімен жол беріледі.12.5 Шарт веб-портал арқылы жасалған бірдей заңды күшіне ие қазақ және орыс тілінде жасалды.12.6 Шартта реттелмеген бөлікте Тараптар Қазақстан Республикасының заңнамасын басшылыққа алады</w:t>
      </w:r>
      <w:proofErr w:type="gramStart"/>
      <w:r>
        <w:t>.Д</w:t>
      </w:r>
      <w:proofErr w:type="gramEnd"/>
      <w:r>
        <w:t>обавить пункт</w:t>
      </w:r>
    </w:p>
    <w:p w:rsidR="002C6C3F" w:rsidRDefault="002C6C3F" w:rsidP="002C6C3F">
      <w:r>
        <w:t>13 Реквизиттер</w:t>
      </w:r>
    </w:p>
    <w:p w:rsidR="002C6C3F" w:rsidRDefault="002C6C3F" w:rsidP="002C6C3F">
      <w:r>
        <w:t>Тапсырыс беруші:</w:t>
      </w:r>
    </w:p>
    <w:p w:rsidR="002C6C3F" w:rsidRDefault="002C6C3F" w:rsidP="002C6C3F">
      <w:r>
        <w:t xml:space="preserve">Жамбыл облысы Жамбыл ауданы әкімдігінің "Таза мекен" шаруашылық жүргізу құқығындағы коммуналдық мемлекеттік </w:t>
      </w:r>
      <w:proofErr w:type="gramStart"/>
      <w:r>
        <w:t>к</w:t>
      </w:r>
      <w:proofErr w:type="gramEnd"/>
      <w:r>
        <w:t>әсіпорны</w:t>
      </w:r>
    </w:p>
    <w:p w:rsidR="002C6C3F" w:rsidRDefault="002C6C3F" w:rsidP="002C6C3F">
      <w:r>
        <w:t xml:space="preserve">Жамбылская область, Жамбылский район, Асинский с.о., c.Аса, Абая, 123 </w:t>
      </w:r>
    </w:p>
    <w:p w:rsidR="002C6C3F" w:rsidRDefault="002C6C3F" w:rsidP="002C6C3F">
      <w:r>
        <w:t>БСН 161140002281</w:t>
      </w:r>
    </w:p>
    <w:p w:rsidR="002C6C3F" w:rsidRDefault="002C6C3F" w:rsidP="002C6C3F">
      <w:r>
        <w:t xml:space="preserve">БСК KPSTKZKA </w:t>
      </w:r>
    </w:p>
    <w:p w:rsidR="002C6C3F" w:rsidRDefault="002C6C3F" w:rsidP="002C6C3F">
      <w:r>
        <w:t xml:space="preserve">ЖСК KZ76563H350000065197 </w:t>
      </w:r>
    </w:p>
    <w:p w:rsidR="002C6C3F" w:rsidRDefault="002C6C3F" w:rsidP="002C6C3F">
      <w:r>
        <w:t xml:space="preserve">"Қазпочта" АҚ </w:t>
      </w:r>
    </w:p>
    <w:p w:rsidR="002C6C3F" w:rsidRDefault="002C6C3F" w:rsidP="002C6C3F">
      <w:r>
        <w:t xml:space="preserve">Тел.: 87771266170 </w:t>
      </w:r>
    </w:p>
    <w:p w:rsidR="002C6C3F" w:rsidRDefault="002C6C3F" w:rsidP="002C6C3F">
      <w:pPr>
        <w:rPr>
          <w:lang w:val="kk-KZ"/>
        </w:rPr>
      </w:pPr>
      <w:r>
        <w:t>директор Укубаев Нуркасым Кубеевич</w:t>
      </w:r>
    </w:p>
    <w:p w:rsidR="002C6C3F" w:rsidRDefault="002C6C3F" w:rsidP="002C6C3F">
      <w:r>
        <w:tab/>
      </w:r>
      <w:r>
        <w:tab/>
        <w:t>Өні</w:t>
      </w:r>
      <w:proofErr w:type="gramStart"/>
      <w:r>
        <w:t>м</w:t>
      </w:r>
      <w:proofErr w:type="gramEnd"/>
      <w:r>
        <w:t xml:space="preserve"> беруші: </w:t>
      </w:r>
    </w:p>
    <w:p w:rsidR="002C6C3F" w:rsidRDefault="002C6C3F" w:rsidP="002C6C3F">
      <w:r>
        <w:t>ИП ЖАНТАЕВА - Жантаева Мария Маркеновна</w:t>
      </w:r>
    </w:p>
    <w:p w:rsidR="002C6C3F" w:rsidRDefault="002C6C3F" w:rsidP="002C6C3F">
      <w:r>
        <w:t>Жамбылская область, Тараз Г.А., г</w:t>
      </w:r>
      <w:proofErr w:type="gramStart"/>
      <w:r>
        <w:t>.Т</w:t>
      </w:r>
      <w:proofErr w:type="gramEnd"/>
      <w:r>
        <w:t xml:space="preserve">араз, Ниеткалиева, 22, 24 </w:t>
      </w:r>
    </w:p>
    <w:p w:rsidR="002C6C3F" w:rsidRDefault="002C6C3F" w:rsidP="002C6C3F">
      <w:r>
        <w:t>БСН/ЖСН 561210402855</w:t>
      </w:r>
    </w:p>
    <w:p w:rsidR="002C6C3F" w:rsidRDefault="002C6C3F" w:rsidP="002C6C3F">
      <w:r>
        <w:t>БСК Өні</w:t>
      </w:r>
      <w:proofErr w:type="gramStart"/>
      <w:r>
        <w:t>м</w:t>
      </w:r>
      <w:proofErr w:type="gramEnd"/>
      <w:r>
        <w:t xml:space="preserve"> берушінің БСК </w:t>
      </w:r>
    </w:p>
    <w:p w:rsidR="002C6C3F" w:rsidRDefault="002C6C3F" w:rsidP="002C6C3F">
      <w:r>
        <w:t>ЖСК Өні</w:t>
      </w:r>
      <w:proofErr w:type="gramStart"/>
      <w:r>
        <w:t>м</w:t>
      </w:r>
      <w:proofErr w:type="gramEnd"/>
      <w:r>
        <w:t xml:space="preserve"> берушінің ЖСК </w:t>
      </w:r>
    </w:p>
    <w:p w:rsidR="002C6C3F" w:rsidRDefault="002C6C3F" w:rsidP="002C6C3F">
      <w:r>
        <w:t xml:space="preserve">Банктің атауы </w:t>
      </w:r>
    </w:p>
    <w:p w:rsidR="002C6C3F" w:rsidRDefault="002C6C3F" w:rsidP="002C6C3F">
      <w:r>
        <w:t>Тел.: Өні</w:t>
      </w:r>
      <w:proofErr w:type="gramStart"/>
      <w:r>
        <w:t>м</w:t>
      </w:r>
      <w:proofErr w:type="gramEnd"/>
      <w:r>
        <w:t xml:space="preserve"> берушінің телефоны </w:t>
      </w:r>
    </w:p>
    <w:p w:rsidR="002C6C3F" w:rsidRDefault="002C6C3F" w:rsidP="002C6C3F">
      <w:r>
        <w:t>Өні</w:t>
      </w:r>
      <w:proofErr w:type="gramStart"/>
      <w:r>
        <w:t>м</w:t>
      </w:r>
      <w:proofErr w:type="gramEnd"/>
      <w:r>
        <w:t xml:space="preserve"> берушінің лауазымы Жантаева Мария Маркеновна</w:t>
      </w:r>
    </w:p>
    <w:p w:rsidR="002C6C3F" w:rsidRDefault="002C6C3F" w:rsidP="002C6C3F"/>
    <w:p w:rsidR="002C6C3F" w:rsidRDefault="002C6C3F" w:rsidP="002C6C3F">
      <w:r>
        <w:lastRenderedPageBreak/>
        <w:t xml:space="preserve">Аббревиатураларды таратып жазу: </w:t>
      </w:r>
    </w:p>
    <w:p w:rsidR="002C6C3F" w:rsidRDefault="002C6C3F" w:rsidP="002C6C3F">
      <w:r>
        <w:t>БСН – бизнес-сәйкестендіру нөмі</w:t>
      </w:r>
      <w:proofErr w:type="gramStart"/>
      <w:r>
        <w:t>р</w:t>
      </w:r>
      <w:proofErr w:type="gramEnd"/>
      <w:r>
        <w:t xml:space="preserve">і; </w:t>
      </w:r>
    </w:p>
    <w:p w:rsidR="002C6C3F" w:rsidRDefault="002C6C3F" w:rsidP="002C6C3F">
      <w:r>
        <w:t>БСК – банкті</w:t>
      </w:r>
      <w:proofErr w:type="gramStart"/>
      <w:r>
        <w:t>к</w:t>
      </w:r>
      <w:proofErr w:type="gramEnd"/>
      <w:r>
        <w:t xml:space="preserve"> сәйкестендіру коды; </w:t>
      </w:r>
    </w:p>
    <w:p w:rsidR="002C6C3F" w:rsidRDefault="002C6C3F" w:rsidP="002C6C3F">
      <w:r>
        <w:t xml:space="preserve">ЖСК – жеке сәйкестендіру коды; </w:t>
      </w:r>
    </w:p>
    <w:p w:rsidR="002C6C3F" w:rsidRDefault="002C6C3F" w:rsidP="002C6C3F">
      <w:r>
        <w:t>ЖСН – жеке сәйкестендіру нөмі</w:t>
      </w:r>
      <w:proofErr w:type="gramStart"/>
      <w:r>
        <w:t>р</w:t>
      </w:r>
      <w:proofErr w:type="gramEnd"/>
      <w:r>
        <w:t xml:space="preserve">і; </w:t>
      </w:r>
    </w:p>
    <w:p w:rsidR="002C6C3F" w:rsidRDefault="002C6C3F" w:rsidP="002C6C3F">
      <w:r>
        <w:t>ССН – салық төлеушінің сәйкестендіру нөмі</w:t>
      </w:r>
      <w:proofErr w:type="gramStart"/>
      <w:r>
        <w:t>р</w:t>
      </w:r>
      <w:proofErr w:type="gramEnd"/>
      <w:r>
        <w:t xml:space="preserve">і; </w:t>
      </w:r>
    </w:p>
    <w:p w:rsidR="002C6C3F" w:rsidRDefault="002C6C3F" w:rsidP="002C6C3F">
      <w:r>
        <w:t>ТЕН – төлеушіні есепке алу нөмі</w:t>
      </w:r>
      <w:proofErr w:type="gramStart"/>
      <w:r>
        <w:t>р</w:t>
      </w:r>
      <w:proofErr w:type="gramEnd"/>
      <w:r>
        <w:t xml:space="preserve">і; </w:t>
      </w:r>
    </w:p>
    <w:p w:rsidR="002C6C3F" w:rsidRDefault="002C6C3F" w:rsidP="002C6C3F">
      <w:r>
        <w:t xml:space="preserve">ҚҚС – қосылған құн салығы; </w:t>
      </w:r>
    </w:p>
    <w:p w:rsidR="002C6C3F" w:rsidRDefault="002C6C3F" w:rsidP="002C6C3F">
      <w:pPr>
        <w:rPr>
          <w:lang w:val="kk-KZ"/>
        </w:rPr>
      </w:pPr>
      <w:r>
        <w:t>Т.А.Ә. – тегі аты әкесінің аты</w:t>
      </w: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Default="002C6C3F" w:rsidP="002C6C3F">
      <w:pPr>
        <w:rPr>
          <w:lang w:val="kk-KZ"/>
        </w:rPr>
      </w:pPr>
    </w:p>
    <w:p w:rsidR="002C6C3F" w:rsidRPr="002C6C3F" w:rsidRDefault="002C6C3F" w:rsidP="002C6C3F">
      <w:pPr>
        <w:rPr>
          <w:lang w:val="kk-KZ"/>
        </w:rPr>
      </w:pPr>
    </w:p>
    <w:p w:rsidR="002C6C3F" w:rsidRDefault="002C6C3F" w:rsidP="002C6C3F">
      <w:r>
        <w:lastRenderedPageBreak/>
        <w:t>Договор о государственных закупках товаров</w:t>
      </w:r>
    </w:p>
    <w:p w:rsidR="002C6C3F" w:rsidRPr="002C6C3F" w:rsidRDefault="002C6C3F" w:rsidP="002C6C3F">
      <w:pPr>
        <w:rPr>
          <w:lang w:val="kk-KZ"/>
        </w:rPr>
      </w:pPr>
      <w:r>
        <w:t>Жамбылская область</w:t>
      </w:r>
      <w:r>
        <w:tab/>
        <w:t>№1</w:t>
      </w:r>
      <w:r>
        <w:rPr>
          <w:lang w:val="kk-KZ"/>
        </w:rPr>
        <w:t>3</w:t>
      </w:r>
      <w:r>
        <w:tab/>
        <w:t>Дата подписания договора</w:t>
      </w:r>
      <w:r>
        <w:rPr>
          <w:lang w:val="kk-KZ"/>
        </w:rPr>
        <w:t xml:space="preserve">  12.03.2018г.</w:t>
      </w:r>
    </w:p>
    <w:p w:rsidR="002C6C3F" w:rsidRDefault="002C6C3F" w:rsidP="002C6C3F">
      <w:r>
        <w:t>коммунальное государственное предприятие на праве хозяйственного ведения "Таза мекен" акимата Жамбылского района Жамбылской области, именуемый (ое</w:t>
      </w:r>
      <w:proofErr w:type="gramStart"/>
      <w:r>
        <w:t>)(</w:t>
      </w:r>
      <w:proofErr w:type="gramEnd"/>
      <w:r>
        <w:t>ая) в дальнейшем «Заказчик», от лица которого выступает директор Укубаев Нуркасым Кубеевич , действующий на основании устава , с одной стороны и ИП ЖАНТАЕВА - Жантаева Мария Маркеновна, именуемый(ое)(ая) в дальнейшем «Поставщик», от лица которого выступает Должность поставщика Жантаева Мария Маркеновна, действующий на основании Основание поставщика</w:t>
      </w:r>
      <w:proofErr w:type="gramStart"/>
      <w:r>
        <w:t xml:space="preserve"> ,</w:t>
      </w:r>
      <w:proofErr w:type="gramEnd"/>
      <w:r>
        <w:t xml:space="preserve"> с другой стороны, далее совместно именуемые «Стороны», на основании Решение о проведении государственных закупок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2C6C3F" w:rsidRDefault="002C6C3F" w:rsidP="002C6C3F">
      <w:r>
        <w:t>1 Предмет договора</w:t>
      </w:r>
    </w:p>
    <w:p w:rsidR="002C6C3F" w:rsidRDefault="002C6C3F" w:rsidP="002C6C3F">
      <w:proofErr w:type="gramStart"/>
      <w: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Договору.1.2 Перечисленные ниже документы и условия, оговоренные в них, образуют данный Договор и считаются его неотъемлемой частью</w:t>
      </w:r>
      <w:proofErr w:type="gramEnd"/>
      <w:r>
        <w:t>, а именно: 1) настоящий Договор; 2) перечень закупаемых товаров (Приложение 1); 3) техническая спецификация (Приложение 2).</w:t>
      </w:r>
    </w:p>
    <w:p w:rsidR="002C6C3F" w:rsidRDefault="002C6C3F" w:rsidP="002C6C3F">
      <w:r>
        <w:t>2 Сумма Договора и условия оплаты</w:t>
      </w:r>
    </w:p>
    <w:p w:rsidR="002C6C3F" w:rsidRDefault="002C6C3F" w:rsidP="002C6C3F">
      <w:proofErr w:type="gramStart"/>
      <w:r>
        <w:t>2.1 Общая сумма Договора определяется Приложением № 1 к Догов</w:t>
      </w:r>
      <w:r>
        <w:t xml:space="preserve">ору и составляет </w:t>
      </w:r>
      <w:r>
        <w:rPr>
          <w:lang w:val="kk-KZ"/>
        </w:rPr>
        <w:t>28000</w:t>
      </w:r>
      <w:r>
        <w:t>.00 (</w:t>
      </w:r>
      <w:r>
        <w:rPr>
          <w:lang w:val="kk-KZ"/>
        </w:rPr>
        <w:t>двадцать восемь</w:t>
      </w:r>
      <w:r>
        <w:t xml:space="preserve"> тысяч </w:t>
      </w:r>
      <w:r>
        <w:t>тенге ноль тиын) тенге и включает все расходы, связанные с поставкой Товаров, без НДС (далее – сумма Договора). 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w:t>
      </w:r>
      <w:proofErr w:type="gramEnd"/>
      <w:r>
        <w:t xml:space="preserve"> </w:t>
      </w:r>
      <w:proofErr w:type="gramStart"/>
      <w:r>
        <w:t>приема-передачи</w:t>
      </w:r>
      <w:proofErr w:type="gramEnd"/>
      <w:r>
        <w:t xml:space="preserve"> </w:t>
      </w:r>
      <w:proofErr w:type="gramStart"/>
      <w:r>
        <w:t>Товара</w:t>
      </w:r>
      <w:proofErr w:type="gramEnd"/>
      <w:r>
        <w:t>.2.3 Объем поставляемых Товаров, в количественном и стоимостном выражении оговорен в Приложении 1 к Договору.2.4 Необходимые документы, предшествующие оплате:1) подписанный Договор; 2) накладная; 3) ак</w:t>
      </w:r>
      <w:proofErr w:type="gramStart"/>
      <w:r>
        <w:t>т(</w:t>
      </w:r>
      <w:proofErr w:type="gramEnd"/>
      <w:r>
        <w:t xml:space="preserve">ы) приема-передачи товара(ов); 4) отчет о местном содержании в товарах (представляется после полного исполнения договорных обязательств) по форме согласно приложению 22-4 к Правилам;5) счет-фактура с описанием, указанием количества, цены единицы и общей суммы поставленных товаров, </w:t>
      </w:r>
      <w:proofErr w:type="gramStart"/>
      <w:r>
        <w:t>предоставленная</w:t>
      </w:r>
      <w:proofErr w:type="gramEnd"/>
      <w:r>
        <w:t xml:space="preserve"> Поставщиком ЗаказчикуДобавить пункт</w:t>
      </w:r>
    </w:p>
    <w:p w:rsidR="002C6C3F" w:rsidRDefault="002C6C3F" w:rsidP="002C6C3F">
      <w:r>
        <w:t>3 Обязательства Сторон</w:t>
      </w:r>
    </w:p>
    <w:p w:rsidR="002C6C3F" w:rsidRDefault="002C6C3F" w:rsidP="002C6C3F">
      <w:proofErr w:type="gramStart"/>
      <w:r>
        <w:t>3.1 Поставщик обязуется:1) обеспечить полное и надлежащее исполнение взятых на себя обязательств по Договору;2)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3) обеспечить упаковку Товаров, способную предотвратить их от повреждения или порчи во время перевозки к конечному пункту назначения.</w:t>
      </w:r>
      <w:proofErr w:type="gramEnd"/>
      <w:r>
        <w:t xml:space="preserve"> Упаковка должна выдерживать, без каких-либо ограничений, интенсивную </w:t>
      </w:r>
      <w:r>
        <w:lastRenderedPageBreak/>
        <w:t>подъемно-транспортную обработку и воздействие экстремальных температур, соли и осадков во время перевозки, а также открытого хранения.</w:t>
      </w:r>
    </w:p>
    <w:p w:rsidR="002C6C3F" w:rsidRDefault="002C6C3F" w:rsidP="002C6C3F">
      <w:proofErr w:type="gramStart"/>
      <w: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w:t>
      </w:r>
      <w:proofErr w:type="gramEnd"/>
      <w:r>
        <w:t xml:space="preserve"> Указанная информация должна предоставляться этому персоналу конфиденциально и в той мере, насколько это необходимо для исполнения обязательств;5) без предварительного письменного согласия Заказчика не использовать какие либо вышеперечисленные документы и информацию, кроме как в целях реализации Договора;6) по первому требованию Заказчика предоставлять информацию о ходе исполнения обязательств по Договору;7)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действиями;8) оформить и направить Заказчику посредством веб-портала утвержденный электронно-цифровой подписью акт приема-передачи товаров9) после утверждения Заказчиком акта приема передачи товара(ов)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roofErr w:type="gramStart"/>
      <w:r>
        <w:t xml:space="preserve"> Д</w:t>
      </w:r>
      <w:proofErr w:type="gramEnd"/>
      <w:r>
        <w:t xml:space="preserve">обавить пункт3.2 Поставщик вправе:1) требовать от Заказчика оплату за поставленный Товар по Договору;2) на досрочную поставку Товара, указанного в Приложении №1 к Договору, заранее согласовав с Заказчиком сроки поставок.3.3 Заказчик обязуется:1) обеспечить доступ специалистов Поставщика для поставки Товаров;2) при выявлении несоответствий или недостатков Товара незамедлительно письменно уведомить Поставщика;3)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t>непринятия</w:t>
      </w:r>
      <w:proofErr w:type="gramEnd"/>
      <w:r>
        <w:t xml:space="preserve"> в сроки установленные пунктом 426-4 Правил осуществления государственных закупок;4) после утверждения акта приема передачи товар</w:t>
      </w:r>
      <w:proofErr w:type="gramStart"/>
      <w:r>
        <w:t>а(</w:t>
      </w:r>
      <w:proofErr w:type="gramEnd"/>
      <w:r>
        <w:t>ов)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форме;5) произвести оплату в порядке и сроки, установленные настоящим Договором. Добавить пункт3.4 Заказчик вправе: 1) проверять качество поставленного Товара;2)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2C6C3F" w:rsidRDefault="002C6C3F" w:rsidP="002C6C3F">
      <w:r>
        <w:t>4 Проверка Товаров на соответствие технической спецификации</w:t>
      </w:r>
    </w:p>
    <w:p w:rsidR="002C6C3F" w:rsidRDefault="002C6C3F" w:rsidP="002C6C3F">
      <w: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целей.4.2 Товары, поставляемые в рамках настоящего Договора, должны соответствовать или быть выше стандартов, указанных в технической спецификации4.3</w:t>
      </w:r>
      <w:proofErr w:type="gramStart"/>
      <w:r>
        <w:t xml:space="preserve"> Е</w:t>
      </w:r>
      <w:proofErr w:type="gramEnd"/>
      <w:r>
        <w:t xml:space="preserve">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пять дней с момента проверки.4.4 </w:t>
      </w:r>
      <w:r>
        <w:lastRenderedPageBreak/>
        <w:t>Проверка товаров на соответствие технической спецификации может проводиться на территории Поставщика или его субподрядчика (ов), в месте доставки и (или) в конечном пункте назначения товаров. Если они проводятся на территории Поставщика или его субподрядчика (ов),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Заказчика.4.5 Ни один вышеуказанный пункт не освобождает Поставщика от других обязательств по Договору</w:t>
      </w:r>
      <w:proofErr w:type="gramStart"/>
      <w:r>
        <w:t>.Д</w:t>
      </w:r>
      <w:proofErr w:type="gramEnd"/>
      <w:r>
        <w:t>обавить пункт</w:t>
      </w:r>
    </w:p>
    <w:p w:rsidR="002C6C3F" w:rsidRDefault="002C6C3F" w:rsidP="002C6C3F">
      <w:r>
        <w:t>5 Поставка Товаров и документация</w:t>
      </w:r>
    </w:p>
    <w:p w:rsidR="002C6C3F" w:rsidRDefault="002C6C3F" w:rsidP="002C6C3F">
      <w:r>
        <w:t xml:space="preserve">5.1 Поставщик обязан предоставить представителю Заказчика в пункте назначения Товара, следующие документы:1) оригинал накладной один </w:t>
      </w:r>
      <w:proofErr w:type="gramStart"/>
      <w: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соответствия4) гарантийный (обязательство) сертификат Изготовителя или Поставщика (при необходимости</w:t>
      </w:r>
      <w:proofErr w:type="gramStart"/>
      <w:r>
        <w:t>)Д</w:t>
      </w:r>
      <w:proofErr w:type="gramEnd"/>
      <w:r>
        <w:t>обавить пункт5.2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5.4</w:t>
      </w:r>
      <w:proofErr w:type="gramStart"/>
      <w:r>
        <w:t xml:space="preserve"> П</w:t>
      </w:r>
      <w:proofErr w:type="gramEnd"/>
      <w:r>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roofErr w:type="gramStart"/>
      <w:r>
        <w:t>.Д</w:t>
      </w:r>
      <w:proofErr w:type="gramEnd"/>
      <w:r>
        <w:t>обавить пункт</w:t>
      </w:r>
    </w:p>
    <w:p w:rsidR="002C6C3F" w:rsidRDefault="002C6C3F" w:rsidP="002C6C3F">
      <w:r>
        <w:t>6 Гарантии. Качество</w:t>
      </w:r>
    </w:p>
    <w:p w:rsidR="002C6C3F" w:rsidRDefault="002C6C3F" w:rsidP="002C6C3F">
      <w:r>
        <w:t xml:space="preserve">6.1 Поставщик гарантирует, что Товар, поставляемый в рамках настоящего Договора является:1) качественным и соответствующим требованиям нормативных документов (ГОСТ, </w:t>
      </w:r>
      <w:proofErr w:type="gramStart"/>
      <w:r>
        <w:t>СТ</w:t>
      </w:r>
      <w:proofErr w:type="gramEnd"/>
      <w:r>
        <w:t>, ОСТ, ТУ, технический регламент и др.);2) новым, неиспользованным, в заводской упаковке, свободным от каких-либо дефектов в материале и исполнении;3) свободным от любых прав и притязаний третьих лиц, которые основаны на промышленной и (или) другой интеллектуальной собственности. 6.2</w:t>
      </w:r>
      <w:proofErr w:type="gramStart"/>
      <w:r>
        <w:t xml:space="preserve"> В</w:t>
      </w:r>
      <w:proofErr w:type="gramEnd"/>
      <w: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6.3 </w:t>
      </w:r>
      <w:r>
        <w:lastRenderedPageBreak/>
        <w:t>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roofErr w:type="gramStart"/>
      <w:r>
        <w:t>.Д</w:t>
      </w:r>
      <w:proofErr w:type="gramEnd"/>
      <w:r>
        <w:t>обавить пунктДобавить пункт</w:t>
      </w:r>
    </w:p>
    <w:p w:rsidR="002C6C3F" w:rsidRDefault="002C6C3F" w:rsidP="002C6C3F">
      <w:r>
        <w:t>7 Ответственность сторон</w:t>
      </w:r>
    </w:p>
    <w:p w:rsidR="002C6C3F" w:rsidRDefault="002C6C3F" w:rsidP="002C6C3F">
      <w:r>
        <w:t>7.1</w:t>
      </w:r>
      <w:proofErr w:type="gramStart"/>
      <w:r>
        <w:t xml:space="preserve"> В</w:t>
      </w:r>
      <w:proofErr w:type="gramEnd"/>
      <w: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Казахстан.7.2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Договора.7.3</w:t>
      </w:r>
      <w:proofErr w:type="gramStart"/>
      <w:r>
        <w:t xml:space="preserve"> В</w:t>
      </w:r>
      <w:proofErr w:type="gramEnd"/>
      <w: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Договора.7.4</w:t>
      </w:r>
      <w:proofErr w:type="gramStart"/>
      <w:r>
        <w:t xml:space="preserve"> В</w:t>
      </w:r>
      <w:proofErr w:type="gramEnd"/>
      <w: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просрочки.7.5 Уплата неустойки (штрафа, пени) не освобождает Стороны от выполнения обязательств, предусмотренных настоящим Договором.7.6</w:t>
      </w:r>
      <w:proofErr w:type="gramStart"/>
      <w:r>
        <w:t xml:space="preserve"> Е</w:t>
      </w:r>
      <w:proofErr w:type="gramEnd"/>
      <w: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7.7 Поставщик ни полностью, ни частично не должен передавать кому-либо свои обязательства по настоящему Договору</w:t>
      </w:r>
      <w:proofErr w:type="gramStart"/>
      <w:r>
        <w:t>.Д</w:t>
      </w:r>
      <w:proofErr w:type="gramEnd"/>
      <w:r>
        <w:t>обавить пункт</w:t>
      </w:r>
    </w:p>
    <w:p w:rsidR="002C6C3F" w:rsidRDefault="002C6C3F" w:rsidP="002C6C3F">
      <w:r>
        <w:t>8 Срок действия и условия расторжения договора</w:t>
      </w:r>
    </w:p>
    <w:p w:rsidR="002C6C3F" w:rsidRDefault="002C6C3F" w:rsidP="002C6C3F">
      <w:r>
        <w:t xml:space="preserve">8.1 Договор вступает в силу со дня подписания и действует по 2018-12-31 года.8.2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w:t>
      </w:r>
      <w:r>
        <w:lastRenderedPageBreak/>
        <w:t>каких-либо прав на совершение действий или применение санкций, которые были или будут впоследствии предъявлены Заказчику.8.3</w:t>
      </w:r>
      <w:proofErr w:type="gramStart"/>
      <w:r>
        <w:t xml:space="preserve"> Б</w:t>
      </w:r>
      <w:proofErr w:type="gramEnd"/>
      <w: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roofErr w:type="gramStart"/>
      <w:r>
        <w:t>1</w:t>
      </w:r>
      <w:proofErr w:type="gramEnd"/>
      <w:r>
        <w:t xml:space="preserve">)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roofErr w:type="gramStart"/>
      <w:r>
        <w:t>2) если Поставщик не может выполнить свои обязательства по Договору.8.4 Договор о государственных закупках должен содержать условие о его расторжении на любом этапе в случае выявления одного из следующих фактов: 1) выявления нарушения ограничений, предусмотренных статьей 6 Закона в отношении закупки, на основании которой заключен данный Договор;2) оказания организатором государственных закупок содействия Поставщику, не предусмотренного Законом;</w:t>
      </w:r>
      <w:proofErr w:type="gramEnd"/>
      <w:r>
        <w:t xml:space="preserve">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образом;8.5 </w:t>
      </w:r>
      <w:proofErr w:type="gramStart"/>
      <w:r>
        <w:t>Договор</w:t>
      </w:r>
      <w:proofErr w:type="gramEnd"/>
      <w:r>
        <w:t xml:space="preserve"> может быть расторгнут по соглашению сторон, в случае нецелесообразности его дальнейшего исполнения. </w:t>
      </w:r>
    </w:p>
    <w:p w:rsidR="002C6C3F" w:rsidRDefault="002C6C3F" w:rsidP="002C6C3F">
      <w: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2C6C3F" w:rsidRDefault="002C6C3F" w:rsidP="002C6C3F">
      <w:r>
        <w:t>9 Уведомление</w:t>
      </w:r>
    </w:p>
    <w:p w:rsidR="002C6C3F" w:rsidRDefault="002C6C3F" w:rsidP="002C6C3F">
      <w:r>
        <w:t>9.1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2C6C3F" w:rsidRDefault="002C6C3F" w:rsidP="002C6C3F">
      <w:r>
        <w:t>10 Форс-мажор</w:t>
      </w:r>
    </w:p>
    <w:p w:rsidR="002C6C3F" w:rsidRDefault="002C6C3F" w:rsidP="002C6C3F">
      <w:r>
        <w:t>10.1 Стороны не несут ответственность за неисполнение условий Договора, если оно явилось результатом форс-мажорных обстоятельств.10.2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обстоятельств.10.3</w:t>
      </w:r>
      <w:proofErr w:type="gramStart"/>
      <w:r>
        <w:t xml:space="preserve"> Д</w:t>
      </w:r>
      <w:proofErr w:type="gramEnd"/>
      <w: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другие.10.4</w:t>
      </w:r>
      <w:proofErr w:type="gramStart"/>
      <w:r>
        <w:t xml:space="preserve"> П</w:t>
      </w:r>
      <w:proofErr w:type="gramEnd"/>
      <w: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C6C3F" w:rsidRDefault="002C6C3F" w:rsidP="002C6C3F">
      <w:r>
        <w:t>11 Решение спорных вопросов</w:t>
      </w:r>
    </w:p>
    <w:p w:rsidR="002C6C3F" w:rsidRDefault="002C6C3F" w:rsidP="002C6C3F">
      <w: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ним.11.2</w:t>
      </w:r>
      <w:proofErr w:type="gramStart"/>
      <w:r>
        <w:t xml:space="preserve"> Е</w:t>
      </w:r>
      <w:proofErr w:type="gramEnd"/>
      <w:r>
        <w:t xml:space="preserve">сли после таких переговоров Заказчик и Поставщик не могут разрешить спор по </w:t>
      </w:r>
      <w:r>
        <w:lastRenderedPageBreak/>
        <w:t>Договору, любая из сторон может потребовать решения этого вопроса в соответствии с законодательством Республики Казахстан.</w:t>
      </w:r>
    </w:p>
    <w:p w:rsidR="002C6C3F" w:rsidRDefault="002C6C3F" w:rsidP="002C6C3F">
      <w:r>
        <w:t>12</w:t>
      </w:r>
      <w:proofErr w:type="gramStart"/>
      <w:r>
        <w:t xml:space="preserve"> П</w:t>
      </w:r>
      <w:proofErr w:type="gramEnd"/>
      <w:r>
        <w:t>рочие условия</w:t>
      </w:r>
    </w:p>
    <w:p w:rsidR="002C6C3F" w:rsidRDefault="002C6C3F" w:rsidP="002C6C3F">
      <w:r>
        <w:t>12.1 Налоги и другие обязательные платежи в бюджет подлежат уплате в соответствии с налоговым законодательством Республики Казахстан.12.2</w:t>
      </w:r>
      <w:proofErr w:type="gramStart"/>
      <w:r>
        <w:t xml:space="preserve"> Л</w:t>
      </w:r>
      <w:proofErr w:type="gramEnd"/>
      <w:r>
        <w:t xml:space="preserve">юбые изменения и дополнения к Договору совершаются в той же форме, что и заключение Договора. 12.3 Внесение изменений в заключенный Договор при условии неизменности качества и других условий, явившихся основой выбора поставщика, допускается: 1) в части уменьшения либо увеличения суммы Договора, связанной </w:t>
      </w:r>
      <w:proofErr w:type="gramStart"/>
      <w:r>
        <w:t>с уменьшением либо увеличением потребности в объеме поставляемых Товаров, при условии неизменности цены за единицу товаров, указанных в Договоре; 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roofErr w:type="gramEnd"/>
      <w:r>
        <w:t xml:space="preserve"> 3) по взаимному согласию Сторон в части уменьшения цены на товары и соответственно суммы Договора;4)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дней.12.4 Передача обязанностей одной из Сторон по Договору допускается только с письменного согласия другой Стороны. 12.5 Договор составлен на казахском и русском языке, имеющих одинаковую юридическую силу, заключенный посредством веб-портала. 12.6</w:t>
      </w:r>
      <w:proofErr w:type="gramStart"/>
      <w:r>
        <w:t xml:space="preserve"> В</w:t>
      </w:r>
      <w:proofErr w:type="gramEnd"/>
      <w:r>
        <w:t xml:space="preserve"> части, неурегулированной Договором, Стороны руководствуются законодательством Республики Казахстан.Добавить пункт</w:t>
      </w:r>
    </w:p>
    <w:p w:rsidR="002C6C3F" w:rsidRDefault="002C6C3F" w:rsidP="002C6C3F">
      <w:r>
        <w:t>13 Реквизиты Сторон</w:t>
      </w:r>
    </w:p>
    <w:p w:rsidR="002C6C3F" w:rsidRDefault="002C6C3F" w:rsidP="002C6C3F">
      <w:r>
        <w:t>Заказчик:</w:t>
      </w:r>
    </w:p>
    <w:p w:rsidR="002C6C3F" w:rsidRDefault="002C6C3F" w:rsidP="002C6C3F">
      <w:r>
        <w:t>коммунальное государственное предприятие на праве хозяйственного ведения "Таза мекен" акимата Жамбылского района Жамбылской области</w:t>
      </w:r>
    </w:p>
    <w:p w:rsidR="002C6C3F" w:rsidRDefault="002C6C3F" w:rsidP="002C6C3F">
      <w:r>
        <w:t xml:space="preserve">Жамбылская область, Жамбылский район, Асинский с.о., c.Аса, Абая, 123 </w:t>
      </w:r>
    </w:p>
    <w:p w:rsidR="002C6C3F" w:rsidRDefault="002C6C3F" w:rsidP="002C6C3F">
      <w:r>
        <w:t>БИН 161140002281</w:t>
      </w:r>
    </w:p>
    <w:p w:rsidR="002C6C3F" w:rsidRDefault="002C6C3F" w:rsidP="002C6C3F">
      <w:r>
        <w:t xml:space="preserve">БИК KPSTKZKA </w:t>
      </w:r>
    </w:p>
    <w:p w:rsidR="002C6C3F" w:rsidRDefault="002C6C3F" w:rsidP="002C6C3F">
      <w:r>
        <w:t xml:space="preserve">ИИК KZ76563H350000065197 </w:t>
      </w:r>
    </w:p>
    <w:p w:rsidR="002C6C3F" w:rsidRDefault="002C6C3F" w:rsidP="002C6C3F">
      <w:r>
        <w:t xml:space="preserve">АО "КАЗПОЧТА" </w:t>
      </w:r>
    </w:p>
    <w:p w:rsidR="002C6C3F" w:rsidRDefault="002C6C3F" w:rsidP="002C6C3F">
      <w:r>
        <w:t xml:space="preserve">Тел.: 87771266170 </w:t>
      </w:r>
    </w:p>
    <w:p w:rsidR="002C6C3F" w:rsidRDefault="002C6C3F" w:rsidP="002C6C3F">
      <w:pPr>
        <w:rPr>
          <w:lang w:val="kk-KZ"/>
        </w:rPr>
      </w:pPr>
      <w:r>
        <w:t>директор Укубаев Нуркасым Кубеевич</w:t>
      </w:r>
      <w:r>
        <w:tab/>
      </w:r>
      <w:r>
        <w:tab/>
      </w:r>
    </w:p>
    <w:p w:rsidR="002C6C3F" w:rsidRDefault="002C6C3F" w:rsidP="002C6C3F">
      <w:r>
        <w:t>Поставщик:</w:t>
      </w:r>
    </w:p>
    <w:p w:rsidR="002C6C3F" w:rsidRDefault="002C6C3F" w:rsidP="002C6C3F">
      <w:r>
        <w:t>ИП ЖАНТАЕВА - Жантаева Мария Маркеновна</w:t>
      </w:r>
    </w:p>
    <w:p w:rsidR="002C6C3F" w:rsidRDefault="002C6C3F" w:rsidP="002C6C3F">
      <w:r>
        <w:t>Жамбылская область, Тараз Г.А., г</w:t>
      </w:r>
      <w:proofErr w:type="gramStart"/>
      <w:r>
        <w:t>.Т</w:t>
      </w:r>
      <w:proofErr w:type="gramEnd"/>
      <w:r>
        <w:t xml:space="preserve">араз, Ниеткалиева, 22, 24 </w:t>
      </w:r>
    </w:p>
    <w:p w:rsidR="002C6C3F" w:rsidRDefault="002C6C3F" w:rsidP="002C6C3F">
      <w:r>
        <w:lastRenderedPageBreak/>
        <w:t>БИН/ИИН/ИНН/УНП 561210402855</w:t>
      </w:r>
    </w:p>
    <w:p w:rsidR="002C6C3F" w:rsidRDefault="002C6C3F" w:rsidP="002C6C3F">
      <w:r>
        <w:t xml:space="preserve">БИК БИК поставщика </w:t>
      </w:r>
    </w:p>
    <w:p w:rsidR="002C6C3F" w:rsidRDefault="002C6C3F" w:rsidP="002C6C3F">
      <w:r>
        <w:t xml:space="preserve">ИИК ИИК поставщика </w:t>
      </w:r>
    </w:p>
    <w:p w:rsidR="002C6C3F" w:rsidRDefault="002C6C3F" w:rsidP="002C6C3F">
      <w:r>
        <w:t xml:space="preserve">Наименование банка поставщика </w:t>
      </w:r>
    </w:p>
    <w:p w:rsidR="002C6C3F" w:rsidRDefault="002C6C3F" w:rsidP="002C6C3F">
      <w:r>
        <w:t xml:space="preserve">Тел.: Телефон поставщика </w:t>
      </w:r>
    </w:p>
    <w:p w:rsidR="002C6C3F" w:rsidRDefault="002C6C3F" w:rsidP="002C6C3F">
      <w:r>
        <w:t>Должность поставщика Жантаева Мария Маркеновна</w:t>
      </w:r>
    </w:p>
    <w:p w:rsidR="002C6C3F" w:rsidRDefault="002C6C3F" w:rsidP="002C6C3F"/>
    <w:p w:rsidR="002C6C3F" w:rsidRDefault="002C6C3F" w:rsidP="002C6C3F">
      <w:r>
        <w:t xml:space="preserve">Расшифровка аббревиатур: </w:t>
      </w:r>
    </w:p>
    <w:p w:rsidR="002C6C3F" w:rsidRDefault="002C6C3F" w:rsidP="002C6C3F">
      <w:r>
        <w:t xml:space="preserve">БИН – </w:t>
      </w:r>
      <w:proofErr w:type="gramStart"/>
      <w:r>
        <w:t>бизнес-идентификационный</w:t>
      </w:r>
      <w:proofErr w:type="gramEnd"/>
      <w:r>
        <w:t xml:space="preserve"> номер; </w:t>
      </w:r>
    </w:p>
    <w:p w:rsidR="002C6C3F" w:rsidRDefault="002C6C3F" w:rsidP="002C6C3F">
      <w:r>
        <w:t xml:space="preserve">БИК – банковский идентификационный код; </w:t>
      </w:r>
    </w:p>
    <w:p w:rsidR="002C6C3F" w:rsidRDefault="002C6C3F" w:rsidP="002C6C3F">
      <w:r>
        <w:t xml:space="preserve">ИИК – индивидуальный идентификационный код; </w:t>
      </w:r>
    </w:p>
    <w:p w:rsidR="002C6C3F" w:rsidRDefault="002C6C3F" w:rsidP="002C6C3F">
      <w:r>
        <w:t xml:space="preserve">ИИН – индивидуальный идентификационный номер; </w:t>
      </w:r>
    </w:p>
    <w:p w:rsidR="002C6C3F" w:rsidRDefault="002C6C3F" w:rsidP="002C6C3F">
      <w:r>
        <w:t xml:space="preserve">ИНН – идентификационный номер налогоплательщика; </w:t>
      </w:r>
    </w:p>
    <w:p w:rsidR="002C6C3F" w:rsidRDefault="002C6C3F" w:rsidP="002C6C3F">
      <w:r>
        <w:t xml:space="preserve">УНП – учетный номер плательщика; </w:t>
      </w:r>
    </w:p>
    <w:p w:rsidR="002C6C3F" w:rsidRDefault="002C6C3F" w:rsidP="002C6C3F">
      <w:r>
        <w:t xml:space="preserve">НДС – налог на добавленную стоимость; </w:t>
      </w:r>
    </w:p>
    <w:p w:rsidR="002C6C3F" w:rsidRDefault="002C6C3F" w:rsidP="002C6C3F">
      <w:r>
        <w:t>Ф.И.О. – фамилия имя отчество.</w:t>
      </w:r>
    </w:p>
    <w:p w:rsidR="00D217ED" w:rsidRDefault="00D217ED"/>
    <w:sectPr w:rsidR="00D217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652"/>
    <w:rsid w:val="002C6C3F"/>
    <w:rsid w:val="00D217ED"/>
    <w:rsid w:val="00D966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5956</Words>
  <Characters>33954</Characters>
  <Application>Microsoft Office Word</Application>
  <DocSecurity>0</DocSecurity>
  <Lines>282</Lines>
  <Paragraphs>79</Paragraphs>
  <ScaleCrop>false</ScaleCrop>
  <Company/>
  <LinksUpToDate>false</LinksUpToDate>
  <CharactersWithSpaces>39831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2018-03-12T12:16:00Z</dcterms:created>
  <dcterms:modified xsi:type="dcterms:W3CDTF">2018-03-12T12:22:00Z</dcterms:modified>
</cp:coreProperties>
</file>