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6984" w:rsidRPr="00DA6984" w:rsidRDefault="00DA6984" w:rsidP="00DA6984">
      <w:pPr>
        <w:shd w:val="clear" w:color="auto" w:fill="FCFCFC"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b/>
          <w:bCs/>
          <w:color w:val="0D0D0D"/>
          <w:kern w:val="36"/>
          <w:sz w:val="24"/>
          <w:szCs w:val="24"/>
          <w:lang w:eastAsia="ru-RU"/>
        </w:rPr>
        <w:t>ТЕХНИКАЛЫҚ ЕРЕКШЕЛІК</w:t>
      </w:r>
    </w:p>
    <w:p w:rsidR="00DA6984" w:rsidRPr="00DA6984" w:rsidRDefault="00DA6984" w:rsidP="00DA6984">
      <w:pPr>
        <w:shd w:val="clear" w:color="auto" w:fill="FCFCFC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«</w:t>
      </w:r>
      <w:proofErr w:type="spellStart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Лофт</w:t>
      </w:r>
      <w:proofErr w:type="spellEnd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» </w:t>
      </w:r>
      <w:proofErr w:type="spellStart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стиліндегі</w:t>
      </w:r>
      <w:proofErr w:type="spellEnd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металл </w:t>
      </w:r>
      <w:proofErr w:type="spellStart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қаңқалы</w:t>
      </w:r>
      <w:proofErr w:type="spellEnd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, ЛДСП </w:t>
      </w:r>
      <w:proofErr w:type="spellStart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сөрелері</w:t>
      </w:r>
      <w:proofErr w:type="spellEnd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бар </w:t>
      </w:r>
      <w:proofErr w:type="spellStart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стеллажды</w:t>
      </w:r>
      <w:proofErr w:type="spellEnd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дайындау</w:t>
      </w:r>
      <w:proofErr w:type="spellEnd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жұмыстары</w:t>
      </w:r>
      <w:proofErr w:type="spellEnd"/>
    </w:p>
    <w:p w:rsidR="00DA6984" w:rsidRPr="00DA6984" w:rsidRDefault="00DA6984" w:rsidP="00DA6984">
      <w:pPr>
        <w:shd w:val="clear" w:color="auto" w:fill="FCFCFC"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Конструкцияға</w:t>
      </w:r>
      <w:proofErr w:type="spellEnd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қойылатын</w:t>
      </w:r>
      <w:proofErr w:type="spellEnd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негізгі</w:t>
      </w:r>
      <w:proofErr w:type="spellEnd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талаптар</w:t>
      </w:r>
      <w:proofErr w:type="spellEnd"/>
    </w:p>
    <w:p w:rsidR="00DA6984" w:rsidRDefault="00DA6984" w:rsidP="00DA6984">
      <w:p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Стеллаж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ұсынған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үлгіге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/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фотосуретке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сәйкес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«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Лофт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»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стилінде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орындалған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металл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қаңқадан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ЛДСП-дан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жасалған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көлденең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сөрелерден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тұратын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сәндік-функционалдық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конструкция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болуы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636ACF" w:rsidRPr="00DA6984" w:rsidRDefault="00636ACF" w:rsidP="00DA6984">
      <w:p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636AC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Стеллаждардың</w:t>
      </w:r>
      <w:proofErr w:type="spellEnd"/>
      <w:r w:rsidRPr="00636AC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саны – 3 (</w:t>
      </w:r>
      <w:proofErr w:type="spellStart"/>
      <w:r w:rsidRPr="00636AC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үш</w:t>
      </w:r>
      <w:proofErr w:type="spellEnd"/>
      <w:r w:rsidRPr="00636AC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) дана</w:t>
      </w:r>
    </w:p>
    <w:p w:rsidR="00DA6984" w:rsidRPr="00DA6984" w:rsidRDefault="00DA6984" w:rsidP="00DA6984">
      <w:pPr>
        <w:numPr>
          <w:ilvl w:val="0"/>
          <w:numId w:val="9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Сөрелердің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тереңдігі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– 25 см;</w:t>
      </w:r>
    </w:p>
    <w:p w:rsidR="00DA6984" w:rsidRPr="00DA6984" w:rsidRDefault="00DA6984" w:rsidP="00DA6984">
      <w:pPr>
        <w:numPr>
          <w:ilvl w:val="0"/>
          <w:numId w:val="9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Стеллаждың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ені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–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қабырғаның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308 см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құрайтын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енін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ескере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отырып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объектіде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анықталсын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DA6984" w:rsidRPr="00DA6984" w:rsidRDefault="00DA6984" w:rsidP="00DA6984">
      <w:pPr>
        <w:numPr>
          <w:ilvl w:val="0"/>
          <w:numId w:val="9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Стеллаждың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биіктігі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–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қабырғаның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370 см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құрайтын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биіктігін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ескере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отырып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объектіде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анықталсын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DA6984" w:rsidRPr="00DA6984" w:rsidRDefault="00DA6984" w:rsidP="00DA6984">
      <w:pPr>
        <w:numPr>
          <w:ilvl w:val="0"/>
          <w:numId w:val="9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Сөрелердің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саны – дизайн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шешіміне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сәйкес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анықталып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берушімен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келісілсін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DA6984" w:rsidRPr="00DA6984" w:rsidRDefault="00DA6984" w:rsidP="00DA6984">
      <w:pPr>
        <w:numPr>
          <w:ilvl w:val="0"/>
          <w:numId w:val="9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Сөрелердің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орналасуы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–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келісілген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эскизге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сәйкес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асимметриялық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сатылы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/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композициялық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түрде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орындалсын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DA6984" w:rsidRPr="00DA6984" w:rsidRDefault="00DA6984" w:rsidP="00DA6984">
      <w:pPr>
        <w:numPr>
          <w:ilvl w:val="0"/>
          <w:numId w:val="9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Металл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қаңқа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–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берік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орнықты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үй-жай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ішінде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пайдалануға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жарамды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болуы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DA6984" w:rsidRDefault="00DA6984" w:rsidP="00DA6984">
      <w:pPr>
        <w:numPr>
          <w:ilvl w:val="0"/>
          <w:numId w:val="9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Сөрелер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қалыңдығы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кемінде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18 мм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сапалы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ЛДСП-дан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жасалуы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636ACF" w:rsidRPr="00DA6984" w:rsidRDefault="00636ACF" w:rsidP="00636ACF">
      <w:pPr>
        <w:numPr>
          <w:ilvl w:val="0"/>
          <w:numId w:val="9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bookmarkStart w:id="0" w:name="_GoBack"/>
      <w:bookmarkEnd w:id="0"/>
      <w:proofErr w:type="spellStart"/>
      <w:r w:rsidRPr="00636AC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Бір</w:t>
      </w:r>
      <w:proofErr w:type="spellEnd"/>
      <w:r w:rsidRPr="00636AC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636AC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сөренің</w:t>
      </w:r>
      <w:proofErr w:type="spellEnd"/>
      <w:r w:rsidRPr="00636AC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636AC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биіктігі</w:t>
      </w:r>
      <w:proofErr w:type="spellEnd"/>
      <w:r w:rsidRPr="00636ACF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– 30 см.</w:t>
      </w:r>
    </w:p>
    <w:p w:rsidR="00DA6984" w:rsidRPr="00DA6984" w:rsidRDefault="00DA6984" w:rsidP="00DA6984">
      <w:pPr>
        <w:numPr>
          <w:ilvl w:val="0"/>
          <w:numId w:val="9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ЛДСП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бөлшектерінің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шеттері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сыртқы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көрінісін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жақсартатын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зақымданудан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қорғайтын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жиек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материалымен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қапталуы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DA6984" w:rsidRPr="00DA6984" w:rsidRDefault="00DA6984" w:rsidP="00DA6984">
      <w:pPr>
        <w:numPr>
          <w:ilvl w:val="0"/>
          <w:numId w:val="9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Металл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элементтер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өңделіп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ұнтақ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бояумен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боялуы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DA6984" w:rsidRPr="00DA6984" w:rsidRDefault="00DA6984" w:rsidP="00DA6984">
      <w:pPr>
        <w:numPr>
          <w:ilvl w:val="0"/>
          <w:numId w:val="9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Конструкция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конструкциялық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шешімге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қарай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қабырғаға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/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немесе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еденге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сенімді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бекітілуі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DA6984" w:rsidRPr="00DA6984" w:rsidRDefault="00DA6984" w:rsidP="00DA6984">
      <w:pPr>
        <w:numPr>
          <w:ilvl w:val="0"/>
          <w:numId w:val="9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Бекіту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элементтері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конструкцияның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орнықтылығы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қауіпсіздігін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қамтамасыз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етуі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DA6984" w:rsidRPr="00DA6984" w:rsidRDefault="00DA6984" w:rsidP="00DA6984">
      <w:p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Стеллаждың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желдеткіш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саңылауының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сәндік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қаптамасының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түпкілікті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өлшемдерін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Жеткізуші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объектіде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тікелей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бақылау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өлшемдерін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жүргізгеннен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кейін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анықтайды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DA6984" w:rsidRPr="00DA6984" w:rsidRDefault="00DA6984" w:rsidP="00DA6984">
      <w:p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Металл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қаңқаның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түсі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, ЛДСП-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ның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түсі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мен декоры,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стеллаждың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конфигурациясы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түпкілікті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өлшемдері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дайындау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жұмыстары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басталғанға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дейін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берушімен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міндетті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түрде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келісілуі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DA6984" w:rsidRPr="00DA6984" w:rsidRDefault="00DA6984" w:rsidP="00DA6984">
      <w:p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Қалаулы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стильдік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шешім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– металл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қаңқа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ағаш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фактуралы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ЛДСП-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үйлестіру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арқылы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орындалатын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«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Лофт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»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стилі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DA6984" w:rsidRPr="00DA6984" w:rsidRDefault="00DA6984" w:rsidP="00DA6984">
      <w:p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Жеткізуші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дайындау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жұмыстары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басталғанға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дейін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берушіге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стеллаждың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негізгі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өлшемдері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сөрелердің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саны мен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орналасуы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қаңқаның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ЛДСП-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ның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түсі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көрсетілген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эскизін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сызбасын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немесе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3D-көрнекілендіруін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келісуге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ұсынуға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міндетті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Қажет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болған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жағдайда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дайындау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басталғанға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дейін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дизайн-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жобаға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түзетулер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енгізуге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құқылы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Жеткізуші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келісілген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өзгерістерді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қосымша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ақы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алмай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енгізуге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міндетті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Стеллажды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дайындауға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эскизді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келіскеннен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кейін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ғана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жол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беріледі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DA6984" w:rsidRPr="00DA6984" w:rsidRDefault="00DA6984" w:rsidP="00DA6984">
      <w:pPr>
        <w:shd w:val="clear" w:color="auto" w:fill="FCFCFC"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Желдеткіш</w:t>
      </w:r>
      <w:proofErr w:type="spellEnd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саңылауының</w:t>
      </w:r>
      <w:proofErr w:type="spellEnd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сәндік</w:t>
      </w:r>
      <w:proofErr w:type="spellEnd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қаптамасы</w:t>
      </w:r>
      <w:proofErr w:type="spellEnd"/>
    </w:p>
    <w:p w:rsidR="00DA6984" w:rsidRPr="00DA6984" w:rsidRDefault="00DA6984" w:rsidP="00DA6984">
      <w:p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Қызмет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құрамына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стеллаждың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үстіндегі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қабырғада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орналасқан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қолданыстағы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желдеткіш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саңылауының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/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желдеткіш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қорабының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сәндік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қаптамасын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дайындау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монтаждау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жұмыстары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да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енгізілуі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DA6984" w:rsidRPr="00DA6984" w:rsidRDefault="00DA6984" w:rsidP="00DA6984">
      <w:p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Сәндік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қаптамаға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қойылатын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талаптар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:</w:t>
      </w:r>
    </w:p>
    <w:p w:rsidR="00DA6984" w:rsidRPr="00DA6984" w:rsidRDefault="00DA6984" w:rsidP="00DA6984">
      <w:pPr>
        <w:numPr>
          <w:ilvl w:val="0"/>
          <w:numId w:val="10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стеллаж</w:t>
      </w:r>
      <w:proofErr w:type="gram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сөрелерінің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түсі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декорына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үйлесетін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ЛДСП-дан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жасалуы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DA6984" w:rsidRPr="00DA6984" w:rsidRDefault="00DA6984" w:rsidP="00DA6984">
      <w:pPr>
        <w:numPr>
          <w:ilvl w:val="0"/>
          <w:numId w:val="10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желдеткіш</w:t>
      </w:r>
      <w:proofErr w:type="spellEnd"/>
      <w:proofErr w:type="gram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конструкциясының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көрінетін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бөлігін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жабуы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DA6984" w:rsidRPr="00DA6984" w:rsidRDefault="00DA6984" w:rsidP="00DA6984">
      <w:pPr>
        <w:numPr>
          <w:ilvl w:val="0"/>
          <w:numId w:val="10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ұқыпты</w:t>
      </w:r>
      <w:proofErr w:type="spellEnd"/>
      <w:proofErr w:type="gram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эстетикалық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сыртқы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көріністі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қамтамасыз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етуі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DA6984" w:rsidRPr="00DA6984" w:rsidRDefault="00DA6984" w:rsidP="00DA6984">
      <w:pPr>
        <w:numPr>
          <w:ilvl w:val="0"/>
          <w:numId w:val="10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стеллаждың</w:t>
      </w:r>
      <w:proofErr w:type="spellEnd"/>
      <w:proofErr w:type="gram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жалпы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«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Лофт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»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стиліне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сәйкес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келуі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DA6984" w:rsidRPr="00DA6984" w:rsidRDefault="00DA6984" w:rsidP="00DA6984">
      <w:pPr>
        <w:numPr>
          <w:ilvl w:val="0"/>
          <w:numId w:val="10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техникалық</w:t>
      </w:r>
      <w:proofErr w:type="spellEnd"/>
      <w:proofErr w:type="gram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қызмет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көрсету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үшін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желдеткіш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саңылауына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қол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жеткізу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мүмкіндігін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қарастыруы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DA6984" w:rsidRPr="00DA6984" w:rsidRDefault="00DA6984" w:rsidP="00DA6984">
      <w:pPr>
        <w:numPr>
          <w:ilvl w:val="0"/>
          <w:numId w:val="10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желдету</w:t>
      </w:r>
      <w:proofErr w:type="spellEnd"/>
      <w:proofErr w:type="gram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жүйесінің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істеуіне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кедергі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келтірмеуі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DA6984" w:rsidRPr="00DA6984" w:rsidRDefault="00DA6984" w:rsidP="00DA6984">
      <w:pPr>
        <w:numPr>
          <w:ilvl w:val="0"/>
          <w:numId w:val="10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жиектері</w:t>
      </w:r>
      <w:proofErr w:type="spellEnd"/>
      <w:proofErr w:type="gram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ұқыпты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өңделуі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DA6984" w:rsidRPr="00DA6984" w:rsidRDefault="00DA6984" w:rsidP="00DA6984">
      <w:p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Желдеткіш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саңылауының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сәндік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қаптамасының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өлшемдері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объектідегі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нақты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өлшемдерді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бақылау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арқылы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анықталуы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DA6984" w:rsidRPr="00DA6984" w:rsidRDefault="00DA6984" w:rsidP="00DA6984">
      <w:pPr>
        <w:shd w:val="clear" w:color="auto" w:fill="FCFCFC"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Қызмет</w:t>
      </w:r>
      <w:proofErr w:type="spellEnd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көрсету</w:t>
      </w:r>
      <w:proofErr w:type="spellEnd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құрамына</w:t>
      </w:r>
      <w:proofErr w:type="spellEnd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мыналар</w:t>
      </w:r>
      <w:proofErr w:type="spellEnd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кіреді</w:t>
      </w:r>
      <w:proofErr w:type="spellEnd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:</w:t>
      </w:r>
    </w:p>
    <w:p w:rsidR="00DA6984" w:rsidRPr="00DA6984" w:rsidRDefault="00DA6984" w:rsidP="00DA6984">
      <w:pPr>
        <w:numPr>
          <w:ilvl w:val="0"/>
          <w:numId w:val="11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Объектіге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бару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бақылау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өлшемдерін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жүргізу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DA6984" w:rsidRPr="00DA6984" w:rsidRDefault="00DA6984" w:rsidP="00DA6984">
      <w:pPr>
        <w:numPr>
          <w:ilvl w:val="0"/>
          <w:numId w:val="11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Стеллаждың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эскизін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/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сызбасын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әзірлеу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DA6984" w:rsidRPr="00DA6984" w:rsidRDefault="00DA6984" w:rsidP="00DA6984">
      <w:pPr>
        <w:numPr>
          <w:ilvl w:val="0"/>
          <w:numId w:val="11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Дизайнды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берушімен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келісу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DA6984" w:rsidRPr="00DA6984" w:rsidRDefault="00DA6984" w:rsidP="00DA6984">
      <w:pPr>
        <w:numPr>
          <w:ilvl w:val="0"/>
          <w:numId w:val="11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lastRenderedPageBreak/>
        <w:t xml:space="preserve">Металл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қаңқаны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дайындау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DA6984" w:rsidRPr="00DA6984" w:rsidRDefault="00DA6984" w:rsidP="00DA6984">
      <w:pPr>
        <w:numPr>
          <w:ilvl w:val="0"/>
          <w:numId w:val="11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ЛДСП-дан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сөрелерді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дайындау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DA6984" w:rsidRPr="00DA6984" w:rsidRDefault="00DA6984" w:rsidP="00DA6984">
      <w:pPr>
        <w:numPr>
          <w:ilvl w:val="0"/>
          <w:numId w:val="11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ЛДСП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бөлшектерін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өңдеу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жиектерін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қаптау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DA6984" w:rsidRPr="00DA6984" w:rsidRDefault="00DA6984" w:rsidP="00DA6984">
      <w:pPr>
        <w:numPr>
          <w:ilvl w:val="0"/>
          <w:numId w:val="11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Металл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қаңқаны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бояу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DA6984" w:rsidRPr="00DA6984" w:rsidRDefault="00DA6984" w:rsidP="00DA6984">
      <w:pPr>
        <w:numPr>
          <w:ilvl w:val="0"/>
          <w:numId w:val="11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ЛДСП-дан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желдеткіш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саңылауының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сәндік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қаптамасын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дайындау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DA6984" w:rsidRPr="00DA6984" w:rsidRDefault="00DA6984" w:rsidP="00DA6984">
      <w:pPr>
        <w:numPr>
          <w:ilvl w:val="0"/>
          <w:numId w:val="11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Конструкцияны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орнату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орнына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жеткізу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DA6984" w:rsidRPr="00DA6984" w:rsidRDefault="00DA6984" w:rsidP="00DA6984">
      <w:pPr>
        <w:numPr>
          <w:ilvl w:val="0"/>
          <w:numId w:val="11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Стеллажды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монтаждау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сенімді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бекіту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DA6984" w:rsidRPr="00DA6984" w:rsidRDefault="00DA6984" w:rsidP="00DA6984">
      <w:pPr>
        <w:numPr>
          <w:ilvl w:val="0"/>
          <w:numId w:val="11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Желдеткіш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саңылауының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сәндік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қаптамасын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монтаждау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DA6984" w:rsidRPr="00DA6984" w:rsidRDefault="00DA6984" w:rsidP="00DA6984">
      <w:pPr>
        <w:numPr>
          <w:ilvl w:val="0"/>
          <w:numId w:val="11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Барлық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қажетті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бекіту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біріктіру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элементтерін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орнату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DA6984" w:rsidRPr="00DA6984" w:rsidRDefault="00DA6984" w:rsidP="00DA6984">
      <w:pPr>
        <w:numPr>
          <w:ilvl w:val="0"/>
          <w:numId w:val="11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Монтаждау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жұмыстары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аяқталғаннан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кейін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орнын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жинау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DA6984" w:rsidRPr="00DA6984" w:rsidRDefault="00DA6984" w:rsidP="00DA6984">
      <w:pPr>
        <w:shd w:val="clear" w:color="auto" w:fill="FCFCFC"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Сапаға</w:t>
      </w:r>
      <w:proofErr w:type="spellEnd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қойылатын</w:t>
      </w:r>
      <w:proofErr w:type="spellEnd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талаптар</w:t>
      </w:r>
      <w:proofErr w:type="spellEnd"/>
    </w:p>
    <w:p w:rsidR="00DA6984" w:rsidRPr="00DA6984" w:rsidRDefault="00DA6984" w:rsidP="00DA6984">
      <w:p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Барлық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материалдар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жаңа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сапалы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көзге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көрінетін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ақауларсыз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болуы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DA6984" w:rsidRPr="00DA6984" w:rsidRDefault="00DA6984" w:rsidP="00DA6984">
      <w:p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Стеллаж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мынадай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талаптарға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сай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болуы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:</w:t>
      </w:r>
    </w:p>
    <w:p w:rsidR="00DA6984" w:rsidRPr="00DA6984" w:rsidRDefault="00DA6984" w:rsidP="00DA6984">
      <w:pPr>
        <w:numPr>
          <w:ilvl w:val="0"/>
          <w:numId w:val="12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берік</w:t>
      </w:r>
      <w:proofErr w:type="spellEnd"/>
      <w:proofErr w:type="gram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болуы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DA6984" w:rsidRPr="00DA6984" w:rsidRDefault="00DA6984" w:rsidP="00DA6984">
      <w:pPr>
        <w:numPr>
          <w:ilvl w:val="0"/>
          <w:numId w:val="12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орнықты</w:t>
      </w:r>
      <w:proofErr w:type="spellEnd"/>
      <w:proofErr w:type="gram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болуы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DA6984" w:rsidRPr="00DA6984" w:rsidRDefault="00DA6984" w:rsidP="00DA6984">
      <w:pPr>
        <w:numPr>
          <w:ilvl w:val="0"/>
          <w:numId w:val="12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пайдалану</w:t>
      </w:r>
      <w:proofErr w:type="spellEnd"/>
      <w:proofErr w:type="gram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кезінде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қауіпсіз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болуы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DA6984" w:rsidRPr="00DA6984" w:rsidRDefault="00DA6984" w:rsidP="00DA6984">
      <w:pPr>
        <w:numPr>
          <w:ilvl w:val="0"/>
          <w:numId w:val="12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өткір</w:t>
      </w:r>
      <w:proofErr w:type="spellEnd"/>
      <w:proofErr w:type="gram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өңделмеген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жиектері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болмауы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DA6984" w:rsidRPr="00DA6984" w:rsidRDefault="00DA6984" w:rsidP="00DA6984">
      <w:pPr>
        <w:numPr>
          <w:ilvl w:val="0"/>
          <w:numId w:val="12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сынықтары</w:t>
      </w:r>
      <w:proofErr w:type="spellEnd"/>
      <w:proofErr w:type="gram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сызаттары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мен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зақымданулары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болмауы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DA6984" w:rsidRPr="00DA6984" w:rsidRDefault="00DA6984" w:rsidP="00DA6984">
      <w:pPr>
        <w:numPr>
          <w:ilvl w:val="0"/>
          <w:numId w:val="12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металл</w:t>
      </w:r>
      <w:proofErr w:type="gram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элементтерінің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жабыны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тегіс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әрі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сапалы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болуы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;</w:t>
      </w:r>
    </w:p>
    <w:p w:rsidR="00DA6984" w:rsidRPr="00DA6984" w:rsidRDefault="00DA6984" w:rsidP="00DA6984">
      <w:pPr>
        <w:numPr>
          <w:ilvl w:val="0"/>
          <w:numId w:val="12"/>
        </w:num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proofErr w:type="gram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біріктірілген</w:t>
      </w:r>
      <w:proofErr w:type="spellEnd"/>
      <w:proofErr w:type="gram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жерлері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ұқыпты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орындалуы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DA6984" w:rsidRPr="00DA6984" w:rsidRDefault="00DA6984" w:rsidP="00DA6984">
      <w:p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Барлық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өлшемдер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,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түпкілікті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конфигурация,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сөрелердің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саны, металл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қаңқаның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түсі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ЛДСП декоры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дайындау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жұмыстары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басталғанға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дейін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Тапсырыс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берушімен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келісілуі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DA6984" w:rsidRPr="00DA6984" w:rsidRDefault="00DA6984" w:rsidP="00DA6984">
      <w:pPr>
        <w:shd w:val="clear" w:color="auto" w:fill="FCFCFC"/>
        <w:spacing w:after="0" w:line="240" w:lineRule="auto"/>
        <w:contextualSpacing/>
        <w:outlineLvl w:val="1"/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Ерекше</w:t>
      </w:r>
      <w:proofErr w:type="spellEnd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b/>
          <w:bCs/>
          <w:color w:val="0D0D0D"/>
          <w:sz w:val="24"/>
          <w:szCs w:val="24"/>
          <w:lang w:eastAsia="ru-RU"/>
        </w:rPr>
        <w:t>шарт</w:t>
      </w:r>
      <w:proofErr w:type="spellEnd"/>
    </w:p>
    <w:p w:rsidR="00DA6984" w:rsidRPr="00DA6984" w:rsidRDefault="00DA6984" w:rsidP="00DA6984">
      <w:pPr>
        <w:shd w:val="clear" w:color="auto" w:fill="FCFCFC"/>
        <w:spacing w:after="0" w:line="240" w:lineRule="auto"/>
        <w:contextualSpacing/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</w:pP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Стеллажды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дайындау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кезінде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қабырғадағы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желдеткіш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саңылауының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нақты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орналасуы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ескерілуі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Стеллаж бен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сәндік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қаптама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біртұтас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композиция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құрауы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қажет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.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Бұл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ретте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желдету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жүйесінің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қалыпты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жұмыс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істеуі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және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оған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техникалық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қызмет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көрсету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үшін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қолжетімділігі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сақталуы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 xml:space="preserve"> </w:t>
      </w:r>
      <w:proofErr w:type="spellStart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тиіс</w:t>
      </w:r>
      <w:proofErr w:type="spellEnd"/>
      <w:r w:rsidRPr="00DA6984">
        <w:rPr>
          <w:rFonts w:ascii="Times New Roman" w:eastAsia="Times New Roman" w:hAnsi="Times New Roman" w:cs="Times New Roman"/>
          <w:color w:val="0D0D0D"/>
          <w:sz w:val="24"/>
          <w:szCs w:val="24"/>
          <w:lang w:eastAsia="ru-RU"/>
        </w:rPr>
        <w:t>.</w:t>
      </w:r>
    </w:p>
    <w:p w:rsidR="00DA6984" w:rsidRPr="00DA6984" w:rsidRDefault="00DA6984" w:rsidP="00DA6984">
      <w:pPr>
        <w:spacing w:after="0" w:line="240" w:lineRule="auto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A1642" w:rsidRPr="00DA6984" w:rsidRDefault="004A1642" w:rsidP="00DA6984">
      <w:pPr>
        <w:spacing w:after="0" w:line="240" w:lineRule="auto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ТЕХНИЧЕСКАЯ СПЕЦИФИКАЦИЯ</w:t>
      </w:r>
    </w:p>
    <w:p w:rsidR="004A1642" w:rsidRPr="00DA6984" w:rsidRDefault="00DA6984" w:rsidP="00DA698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Работы по изготовлению стеллажа с ЛДСП полками с металлическим каркасом</w:t>
      </w:r>
      <w:r w:rsidR="004A1642" w:rsidRPr="00DA69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стиле «</w:t>
      </w:r>
      <w:proofErr w:type="spellStart"/>
      <w:r w:rsidR="004A1642" w:rsidRPr="00DA69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Лофт</w:t>
      </w:r>
      <w:proofErr w:type="spellEnd"/>
      <w:r w:rsidR="004A1642" w:rsidRPr="00DA69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4A1642" w:rsidRPr="00DA6984" w:rsidRDefault="004A1642" w:rsidP="00DA698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642" w:rsidRPr="00DA6984" w:rsidRDefault="004A1642" w:rsidP="00DA698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требования к конструкции:</w:t>
      </w:r>
    </w:p>
    <w:p w:rsidR="004A1642" w:rsidRDefault="004A1642" w:rsidP="00DA6984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Стеллаж должен представлять собой декоративно-функциональную конструкцию с металлическим каркасом и горизонтальными полками из ЛДСП, выполненную в стиле «</w:t>
      </w:r>
      <w:proofErr w:type="spell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Лофт</w:t>
      </w:r>
      <w:proofErr w:type="spell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», согласно представленному Заказчиком образцу/фотографии.</w:t>
      </w:r>
    </w:p>
    <w:p w:rsidR="00DA6984" w:rsidRPr="00DA6984" w:rsidRDefault="00DA6984" w:rsidP="00DA69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Количество стеллажей 3 шт</w:t>
      </w:r>
    </w:p>
    <w:p w:rsidR="004A1642" w:rsidRPr="00DA6984" w:rsidRDefault="004A1642" w:rsidP="00DA698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глубина</w:t>
      </w:r>
      <w:proofErr w:type="gram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полок — </w:t>
      </w:r>
      <w:r w:rsidRPr="00DA69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25 см</w:t>
      </w: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4A1642" w:rsidRPr="00DA6984" w:rsidRDefault="004A1642" w:rsidP="00DA698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ширина</w:t>
      </w:r>
      <w:proofErr w:type="gram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стеллажа — определить по месту, в пределах ширины стены </w:t>
      </w:r>
      <w:r w:rsidRPr="00DA69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308 см</w:t>
      </w: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4A1642" w:rsidRPr="00DA6984" w:rsidRDefault="004A1642" w:rsidP="00DA698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высота</w:t>
      </w:r>
      <w:proofErr w:type="gram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стеллажа — определить по месту с учетом высоты стены </w:t>
      </w:r>
      <w:r w:rsidRPr="00DA69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370 см</w:t>
      </w: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4A1642" w:rsidRPr="00DA6984" w:rsidRDefault="004A1642" w:rsidP="00DA698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</w:t>
      </w:r>
      <w:proofErr w:type="gram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полок — определить по дизайн-решению и согласовать с Заказчиком; </w:t>
      </w:r>
    </w:p>
    <w:p w:rsidR="004A1642" w:rsidRPr="00DA6984" w:rsidRDefault="004A1642" w:rsidP="00DA698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расположение</w:t>
      </w:r>
      <w:proofErr w:type="gram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полок — асимметричное, ступенчатое/композиционное, в соответствии с согласованным эскизом; </w:t>
      </w:r>
    </w:p>
    <w:p w:rsidR="004A1642" w:rsidRPr="00DA6984" w:rsidRDefault="004A1642" w:rsidP="00DA698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металлический</w:t>
      </w:r>
      <w:proofErr w:type="gram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каркас — прочный, устойчивый, предназначенный для эксплуатации в помещении; </w:t>
      </w:r>
    </w:p>
    <w:p w:rsidR="004A1642" w:rsidRDefault="004A1642" w:rsidP="00DA698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полки</w:t>
      </w:r>
      <w:proofErr w:type="gram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из качественного ЛДСП толщиной </w:t>
      </w:r>
      <w:r w:rsidRPr="00DA69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 менее 18 мм</w:t>
      </w: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DA6984" w:rsidRPr="00DA6984" w:rsidRDefault="00DA6984" w:rsidP="00DA698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высота одной  полки – 30 см;</w:t>
      </w:r>
    </w:p>
    <w:p w:rsidR="004A1642" w:rsidRPr="00DA6984" w:rsidRDefault="004A1642" w:rsidP="00DA698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торцы</w:t>
      </w:r>
      <w:proofErr w:type="gram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ЛДСП обработать кромкой, обеспечивающей аккуратный внешний вид и защиту от повреждений; </w:t>
      </w:r>
    </w:p>
    <w:p w:rsidR="004A1642" w:rsidRPr="00DA6984" w:rsidRDefault="004A1642" w:rsidP="00DA698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металлические</w:t>
      </w:r>
      <w:proofErr w:type="gram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элементы обработать и окрасить порошковой краской; </w:t>
      </w:r>
    </w:p>
    <w:p w:rsidR="004A1642" w:rsidRPr="00DA6984" w:rsidRDefault="004A1642" w:rsidP="00DA698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конструкция</w:t>
      </w:r>
      <w:proofErr w:type="gram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быть надежно закреплена к стене и/или полу в зависимости от конструктивного решения; </w:t>
      </w:r>
    </w:p>
    <w:p w:rsidR="004A1642" w:rsidRPr="00DA6984" w:rsidRDefault="004A1642" w:rsidP="00DA6984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крепежные</w:t>
      </w:r>
      <w:proofErr w:type="gram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элементы должны обеспечивать устойчивость и безопасность конструкции. </w:t>
      </w:r>
    </w:p>
    <w:p w:rsidR="004A1642" w:rsidRPr="00DA6984" w:rsidRDefault="004A1642" w:rsidP="00DA6984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32B1" w:rsidRPr="00DA6984" w:rsidRDefault="00CD32B1" w:rsidP="00DA6984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A6984">
        <w:rPr>
          <w:rFonts w:ascii="Times New Roman" w:hAnsi="Times New Roman" w:cs="Times New Roman"/>
          <w:sz w:val="24"/>
          <w:szCs w:val="24"/>
        </w:rPr>
        <w:t>Окончательные размеры стеллажа и обшивки вентиляционной отдушины определяются Поставщиком после проведения контрольных замеров непосредственно на объекте.</w:t>
      </w:r>
    </w:p>
    <w:p w:rsidR="004A1642" w:rsidRPr="00DA6984" w:rsidRDefault="004A1642" w:rsidP="00DA6984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Цвет металлического каркаса, цвет и декор ЛДСП, конфигурация и окончательные размеры стеллажа подлежат обязательному согласованию с Заказчиком до начала изготовления.</w:t>
      </w:r>
    </w:p>
    <w:p w:rsidR="004A1642" w:rsidRPr="00DA6984" w:rsidRDefault="004A1642" w:rsidP="00DA6984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Предпочтительное стилистическое решение — </w:t>
      </w:r>
      <w:r w:rsidRPr="00DA69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proofErr w:type="spellStart"/>
      <w:r w:rsidRPr="00DA69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Лофт</w:t>
      </w:r>
      <w:proofErr w:type="spellEnd"/>
      <w:r w:rsidRPr="00DA69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, с сочетанием металлического каркаса и деревянной фактуры ЛДСП.</w:t>
      </w:r>
    </w:p>
    <w:p w:rsidR="004A1642" w:rsidRPr="00DA6984" w:rsidRDefault="00EF3732" w:rsidP="00DA6984">
      <w:pPr>
        <w:spacing w:after="0" w:line="240" w:lineRule="auto"/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Поставщик</w:t>
      </w:r>
      <w:r w:rsidR="004A1642"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начала изготовления обязан предоставить Заказчику </w:t>
      </w:r>
      <w:r w:rsidR="004A1642" w:rsidRPr="00DA69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эскиз, чертеж или 3D-визуализацию</w:t>
      </w:r>
      <w:r w:rsidR="004A1642"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будущего стеллажа с указанием основных размеров, количества и расположения полок, цвета каркаса и ЛДСП</w:t>
      </w:r>
      <w:r w:rsidR="00CD32B1" w:rsidRPr="00DA698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для согласования</w:t>
      </w:r>
      <w:r w:rsidR="004A1642"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A698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DA69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 необходимости Заказчик вправе внести корректировки в дизайн-проект до начала изготовления. Поставщик обязан внести согласованные изменения без дополнительной оплаты.</w:t>
      </w:r>
      <w:r w:rsidR="00CD32B1" w:rsidRPr="00DA6984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="004A1642"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Изготовление допускается только после согласования Заказчиком эскиза.</w:t>
      </w:r>
    </w:p>
    <w:p w:rsidR="00CD32B1" w:rsidRPr="00DA6984" w:rsidRDefault="00CD32B1" w:rsidP="00DA6984">
      <w:pPr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A1642" w:rsidRPr="00DA6984" w:rsidRDefault="004A1642" w:rsidP="00DA6984">
      <w:pPr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Обшивка вентиляционной отдушины</w:t>
      </w:r>
    </w:p>
    <w:p w:rsidR="004A1642" w:rsidRPr="00DA6984" w:rsidRDefault="004A1642" w:rsidP="00DA6984">
      <w:pPr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состав услуги также включить </w:t>
      </w:r>
      <w:r w:rsidRPr="00DA69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изготовление и монтаж декоративной обшивки существующей вентиляционной отдушины/вентиляционного короба, расположенной на стене над стеллажом</w:t>
      </w: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1642" w:rsidRPr="00DA6984" w:rsidRDefault="004A1642" w:rsidP="00DA6984">
      <w:pPr>
        <w:spacing w:after="0" w:line="240" w:lineRule="auto"/>
        <w:ind w:firstLine="284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Обшивка должна:</w:t>
      </w:r>
    </w:p>
    <w:p w:rsidR="004A1642" w:rsidRPr="00DA6984" w:rsidRDefault="004A1642" w:rsidP="00DA6984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выполняться</w:t>
      </w:r>
      <w:proofErr w:type="gram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ЛДСП, гармонирующего по цвету и декору с полками стеллажа; </w:t>
      </w:r>
    </w:p>
    <w:p w:rsidR="004A1642" w:rsidRPr="00DA6984" w:rsidRDefault="004A1642" w:rsidP="00DA6984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закрывать</w:t>
      </w:r>
      <w:proofErr w:type="gram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видимую часть вентиляционной конструкции; </w:t>
      </w:r>
    </w:p>
    <w:p w:rsidR="004A1642" w:rsidRPr="00DA6984" w:rsidRDefault="004A1642" w:rsidP="00DA6984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обеспечивать</w:t>
      </w:r>
      <w:proofErr w:type="gram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аккуратный и эстетичный внешний вид; </w:t>
      </w:r>
    </w:p>
    <w:p w:rsidR="004A1642" w:rsidRPr="00DA6984" w:rsidRDefault="004A1642" w:rsidP="00DA6984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соответствовать</w:t>
      </w:r>
      <w:proofErr w:type="gram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общей стилистике стеллажа «</w:t>
      </w:r>
      <w:proofErr w:type="spell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Лофт</w:t>
      </w:r>
      <w:proofErr w:type="spell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»; </w:t>
      </w:r>
    </w:p>
    <w:p w:rsidR="004A1642" w:rsidRPr="00DA6984" w:rsidRDefault="004A1642" w:rsidP="00DA698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предусматривать</w:t>
      </w:r>
      <w:proofErr w:type="gram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возможность доступа к вентиляционной отдушине для ее обслуживания; </w:t>
      </w:r>
    </w:p>
    <w:p w:rsidR="004A1642" w:rsidRPr="00DA6984" w:rsidRDefault="004A1642" w:rsidP="00DA6984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proofErr w:type="gram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препятствовать функционированию вентиляционной системы; </w:t>
      </w:r>
    </w:p>
    <w:p w:rsidR="004A1642" w:rsidRPr="00DA6984" w:rsidRDefault="004A1642" w:rsidP="00DA6984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иметь</w:t>
      </w:r>
      <w:proofErr w:type="gram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аккуратно обработанные торцы. </w:t>
      </w:r>
    </w:p>
    <w:p w:rsidR="004A1642" w:rsidRPr="00DA6984" w:rsidRDefault="004A1642" w:rsidP="00DA698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Размеры обшивки вентиляционной отдушины определить по фактическим размерам на объекте</w:t>
      </w:r>
      <w:r w:rsidR="00CD32B1" w:rsidRPr="00DA6984">
        <w:rPr>
          <w:rFonts w:ascii="Times New Roman" w:eastAsia="Times New Roman" w:hAnsi="Times New Roman" w:cs="Times New Roman"/>
          <w:bCs/>
          <w:sz w:val="24"/>
          <w:szCs w:val="24"/>
          <w:lang w:val="kk-KZ" w:eastAsia="ru-RU"/>
        </w:rPr>
        <w:t xml:space="preserve"> после контрольных замеров</w:t>
      </w:r>
      <w:r w:rsidRPr="00DA69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CD32B1" w:rsidRPr="00DA6984" w:rsidRDefault="00CD32B1" w:rsidP="00DA6984">
      <w:pPr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A1642" w:rsidRPr="00DA6984" w:rsidRDefault="004A1642" w:rsidP="00DA6984">
      <w:pPr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Состав услуги включает:</w:t>
      </w:r>
    </w:p>
    <w:p w:rsidR="004A1642" w:rsidRPr="00DA6984" w:rsidRDefault="004A1642" w:rsidP="00DA6984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Выезд на объект и выполнение контрольных замеров. </w:t>
      </w:r>
    </w:p>
    <w:p w:rsidR="004A1642" w:rsidRPr="00DA6984" w:rsidRDefault="004A1642" w:rsidP="00DA6984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Разработка эскиза/чертежа стеллажа. </w:t>
      </w:r>
    </w:p>
    <w:p w:rsidR="004A1642" w:rsidRPr="00DA6984" w:rsidRDefault="004A1642" w:rsidP="00DA6984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Согласование дизайна с Заказчиком. </w:t>
      </w:r>
    </w:p>
    <w:p w:rsidR="004A1642" w:rsidRPr="00DA6984" w:rsidRDefault="004A1642" w:rsidP="00DA6984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Изготовление металлического каркаса. </w:t>
      </w:r>
    </w:p>
    <w:p w:rsidR="004A1642" w:rsidRPr="00DA6984" w:rsidRDefault="004A1642" w:rsidP="00DA6984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Изготовление полок из ЛДСП. </w:t>
      </w:r>
    </w:p>
    <w:p w:rsidR="004A1642" w:rsidRPr="00DA6984" w:rsidRDefault="004A1642" w:rsidP="00DA6984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Обработка и </w:t>
      </w:r>
      <w:proofErr w:type="spell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кромление</w:t>
      </w:r>
      <w:proofErr w:type="spell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деталей ЛДСП. </w:t>
      </w:r>
    </w:p>
    <w:p w:rsidR="004A1642" w:rsidRPr="00DA6984" w:rsidRDefault="004A1642" w:rsidP="00DA6984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Покраска металлического каркаса. </w:t>
      </w:r>
    </w:p>
    <w:p w:rsidR="004A1642" w:rsidRPr="00DA6984" w:rsidRDefault="004A1642" w:rsidP="00DA6984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Изготовление обшивки вентиляционной отдушины из ЛДСП. </w:t>
      </w:r>
    </w:p>
    <w:p w:rsidR="004A1642" w:rsidRPr="00DA6984" w:rsidRDefault="004A1642" w:rsidP="00DA6984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Доставка конструкции к месту установки. </w:t>
      </w:r>
    </w:p>
    <w:p w:rsidR="004A1642" w:rsidRPr="00DA6984" w:rsidRDefault="004A1642" w:rsidP="00DA6984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Монтаж и надежное крепление стеллажа. </w:t>
      </w:r>
    </w:p>
    <w:p w:rsidR="004A1642" w:rsidRPr="00DA6984" w:rsidRDefault="004A1642" w:rsidP="00DA6984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Монтаж декоративной обшивки вентиляционной отдушины. </w:t>
      </w:r>
    </w:p>
    <w:p w:rsidR="004A1642" w:rsidRPr="00DA6984" w:rsidRDefault="004A1642" w:rsidP="00DA6984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Установка всех необходимых крепежных и соединительных элементов. </w:t>
      </w:r>
    </w:p>
    <w:p w:rsidR="004A1642" w:rsidRPr="00DA6984" w:rsidRDefault="004A1642" w:rsidP="00DA6984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Уборка места проведения работ после монтажа. </w:t>
      </w:r>
    </w:p>
    <w:p w:rsidR="004A1642" w:rsidRPr="00DA6984" w:rsidRDefault="004A1642" w:rsidP="00DA6984">
      <w:pPr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качеству</w:t>
      </w:r>
    </w:p>
    <w:p w:rsidR="004A1642" w:rsidRPr="00DA6984" w:rsidRDefault="004A1642" w:rsidP="00DA698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материалы должны быть новыми, качественными и без видимых дефектов.</w:t>
      </w:r>
    </w:p>
    <w:p w:rsidR="00CD32B1" w:rsidRPr="00DA6984" w:rsidRDefault="004A1642" w:rsidP="00DA6984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Стеллаж должен быть:</w:t>
      </w:r>
    </w:p>
    <w:p w:rsidR="004A1642" w:rsidRPr="00DA6984" w:rsidRDefault="004A1642" w:rsidP="00DA6984">
      <w:pPr>
        <w:pStyle w:val="a5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прочным</w:t>
      </w:r>
      <w:proofErr w:type="gram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4A1642" w:rsidRPr="00DA6984" w:rsidRDefault="004A1642" w:rsidP="00DA6984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устойчивым</w:t>
      </w:r>
      <w:proofErr w:type="gram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4A1642" w:rsidRPr="00DA6984" w:rsidRDefault="004A1642" w:rsidP="00DA6984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безопасным</w:t>
      </w:r>
      <w:proofErr w:type="gram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эксплуатации; </w:t>
      </w:r>
    </w:p>
    <w:p w:rsidR="004A1642" w:rsidRPr="00DA6984" w:rsidRDefault="004A1642" w:rsidP="00DA6984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</w:t>
      </w:r>
      <w:proofErr w:type="gram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острых и необработанных кромок; </w:t>
      </w:r>
    </w:p>
    <w:p w:rsidR="004A1642" w:rsidRPr="00DA6984" w:rsidRDefault="004A1642" w:rsidP="00DA6984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</w:t>
      </w:r>
      <w:proofErr w:type="gram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сколов, царапин и повреждений; </w:t>
      </w:r>
    </w:p>
    <w:p w:rsidR="004A1642" w:rsidRPr="00DA6984" w:rsidRDefault="004A1642" w:rsidP="00DA6984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ровным и качественным покрытием металлических элементов; </w:t>
      </w:r>
    </w:p>
    <w:p w:rsidR="004A1642" w:rsidRPr="00DA6984" w:rsidRDefault="004A1642" w:rsidP="00DA6984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аккуратно выполненными соединениями. </w:t>
      </w:r>
    </w:p>
    <w:p w:rsidR="004A1642" w:rsidRPr="00DA6984" w:rsidRDefault="004A1642" w:rsidP="00DA698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Все размеры, окончательная конфигурация, количество полок, цвет металлического каркаса и декор ЛДСП согласовываются с Заказчиком до начала изготовления.</w:t>
      </w:r>
    </w:p>
    <w:p w:rsidR="004A1642" w:rsidRPr="00DA6984" w:rsidRDefault="004A1642" w:rsidP="00DA6984">
      <w:pPr>
        <w:spacing w:after="0" w:line="240" w:lineRule="auto"/>
        <w:contextualSpacing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Особое условие</w:t>
      </w:r>
    </w:p>
    <w:p w:rsidR="004A1642" w:rsidRPr="00DA6984" w:rsidRDefault="004A1642" w:rsidP="00DA698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изготовлении необходимо учитывать фактическое расположение вентиляционной отдушины на стене. </w:t>
      </w:r>
      <w:r w:rsidRPr="00DA69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Стеллаж и декоративная обшивка должны составлять единую композицию</w:t>
      </w: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 этом </w:t>
      </w:r>
      <w:r w:rsidRPr="00DA698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вентиляционная система должна оставаться функциональной и доступной для технического обслуживания.</w:t>
      </w:r>
    </w:p>
    <w:p w:rsidR="00376494" w:rsidRPr="00DA6984" w:rsidRDefault="00376494" w:rsidP="00DA6984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376494" w:rsidRPr="00DA6984" w:rsidSect="00DA69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57C22"/>
    <w:multiLevelType w:val="multilevel"/>
    <w:tmpl w:val="DA8CB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8C6E39"/>
    <w:multiLevelType w:val="hybridMultilevel"/>
    <w:tmpl w:val="9F3421B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FC26E7"/>
    <w:multiLevelType w:val="multilevel"/>
    <w:tmpl w:val="5F5E0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F60F11"/>
    <w:multiLevelType w:val="multilevel"/>
    <w:tmpl w:val="62862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D821750"/>
    <w:multiLevelType w:val="multilevel"/>
    <w:tmpl w:val="2B4A3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ED078AD"/>
    <w:multiLevelType w:val="multilevel"/>
    <w:tmpl w:val="967EC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7A79AF"/>
    <w:multiLevelType w:val="hybridMultilevel"/>
    <w:tmpl w:val="0674DD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2325CC"/>
    <w:multiLevelType w:val="hybridMultilevel"/>
    <w:tmpl w:val="666A55A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52F717FA"/>
    <w:multiLevelType w:val="multilevel"/>
    <w:tmpl w:val="18DE7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7073680"/>
    <w:multiLevelType w:val="multilevel"/>
    <w:tmpl w:val="2FB6C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6C6F81"/>
    <w:multiLevelType w:val="multilevel"/>
    <w:tmpl w:val="02886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78C783D"/>
    <w:multiLevelType w:val="multilevel"/>
    <w:tmpl w:val="011C0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C0E6BBF"/>
    <w:multiLevelType w:val="multilevel"/>
    <w:tmpl w:val="771A9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7"/>
  </w:num>
  <w:num w:numId="8">
    <w:abstractNumId w:val="6"/>
  </w:num>
  <w:num w:numId="9">
    <w:abstractNumId w:val="12"/>
  </w:num>
  <w:num w:numId="10">
    <w:abstractNumId w:val="11"/>
  </w:num>
  <w:num w:numId="11">
    <w:abstractNumId w:val="10"/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F11"/>
    <w:rsid w:val="00376494"/>
    <w:rsid w:val="004A1642"/>
    <w:rsid w:val="00636ACF"/>
    <w:rsid w:val="006F4553"/>
    <w:rsid w:val="00CD32B1"/>
    <w:rsid w:val="00DA6984"/>
    <w:rsid w:val="00EF3732"/>
    <w:rsid w:val="00FE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038ECF-5A8C-4B5A-9324-00DF7FFF7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A69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98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4A164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A164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A1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A1642"/>
    <w:rPr>
      <w:b/>
      <w:bCs/>
    </w:rPr>
  </w:style>
  <w:style w:type="paragraph" w:customStyle="1" w:styleId="pdq2pgselectionanchorcontainer">
    <w:name w:val="pdq2pg_selectionanchorcontainer"/>
    <w:basedOn w:val="a"/>
    <w:rsid w:val="004A16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D32B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A698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A698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15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0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1306</Words>
  <Characters>7446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</dc:creator>
  <cp:keywords/>
  <dc:description/>
  <cp:lastModifiedBy>qqq qqq</cp:lastModifiedBy>
  <cp:revision>2</cp:revision>
  <dcterms:created xsi:type="dcterms:W3CDTF">2026-10-12T08:13:00Z</dcterms:created>
  <dcterms:modified xsi:type="dcterms:W3CDTF">2026-10-12T08:13:00Z</dcterms:modified>
</cp:coreProperties>
</file>