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6B7C" w:rsidRPr="001B0918" w:rsidRDefault="00A7183E" w:rsidP="005E15EB">
      <w:pPr>
        <w:pStyle w:val="a5"/>
        <w:jc w:val="center"/>
        <w:rPr>
          <w:rFonts w:ascii="Times New Roman" w:hAnsi="Times New Roman" w:cs="Times New Roman"/>
          <w:b/>
          <w:sz w:val="24"/>
          <w:szCs w:val="24"/>
          <w:lang w:val="kk-KZ"/>
        </w:rPr>
      </w:pPr>
      <w:bookmarkStart w:id="0" w:name="_GoBack"/>
      <w:bookmarkEnd w:id="0"/>
      <w:r w:rsidRPr="005E15EB">
        <w:rPr>
          <w:rFonts w:ascii="Times New Roman" w:hAnsi="Times New Roman" w:cs="Times New Roman"/>
          <w:b/>
          <w:sz w:val="24"/>
          <w:szCs w:val="24"/>
        </w:rPr>
        <w:t>Техническая</w:t>
      </w:r>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ехникалықерекшел</w:t>
      </w:r>
      <w:proofErr w:type="spellEnd"/>
      <w:r>
        <w:rPr>
          <w:rFonts w:ascii="Times New Roman" w:hAnsi="Times New Roman" w:cs="Times New Roman"/>
          <w:b/>
          <w:sz w:val="24"/>
          <w:szCs w:val="24"/>
          <w:lang w:val="kk-KZ"/>
        </w:rPr>
        <w:t>ігі</w:t>
      </w:r>
    </w:p>
    <w:p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rsidTr="003C567F">
        <w:tc>
          <w:tcPr>
            <w:tcW w:w="391" w:type="dxa"/>
          </w:tcPr>
          <w:p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rsidR="00406B7C" w:rsidRPr="005B5DDE" w:rsidRDefault="00406B7C" w:rsidP="005B5DDE">
            <w:pPr>
              <w:jc w:val="center"/>
              <w:rPr>
                <w:rFonts w:ascii="Times New Roman" w:hAnsi="Times New Roman" w:cs="Times New Roman"/>
                <w:sz w:val="18"/>
                <w:szCs w:val="18"/>
              </w:rPr>
            </w:pPr>
          </w:p>
        </w:tc>
        <w:tc>
          <w:tcPr>
            <w:tcW w:w="5758" w:type="dxa"/>
            <w:gridSpan w:val="3"/>
          </w:tcPr>
          <w:p w:rsidR="00406B7C" w:rsidRPr="005B5DDE" w:rsidRDefault="00406B7C">
            <w:pPr>
              <w:rPr>
                <w:rFonts w:ascii="Times New Roman" w:hAnsi="Times New Roman" w:cs="Times New Roman"/>
                <w:sz w:val="18"/>
                <w:szCs w:val="18"/>
              </w:rPr>
            </w:pPr>
          </w:p>
        </w:tc>
      </w:tr>
      <w:tr w:rsidR="005B5DDE" w:rsidRPr="005B5DDE" w:rsidTr="005B5DDE">
        <w:tc>
          <w:tcPr>
            <w:tcW w:w="391" w:type="dxa"/>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rsidR="005B5DDE" w:rsidRPr="003F5A4C" w:rsidRDefault="005B5DDE" w:rsidP="005B5DDE">
            <w:pPr>
              <w:jc w:val="center"/>
              <w:rPr>
                <w:rFonts w:ascii="Times New Roman" w:hAnsi="Times New Roman" w:cs="Times New Roman"/>
                <w:sz w:val="18"/>
                <w:szCs w:val="18"/>
              </w:rPr>
            </w:pPr>
          </w:p>
        </w:tc>
        <w:tc>
          <w:tcPr>
            <w:tcW w:w="5758" w:type="dxa"/>
            <w:gridSpan w:val="3"/>
          </w:tcPr>
          <w:p w:rsidR="00913773" w:rsidRPr="00CB309E" w:rsidRDefault="005B5DDE" w:rsidP="00052E6B">
            <w:pPr>
              <w:rPr>
                <w:rStyle w:val="x1a"/>
                <w:rFonts w:ascii="Times New Roman" w:hAnsi="Times New Roman" w:cs="Times New Roman"/>
                <w:b/>
                <w:sz w:val="18"/>
                <w:szCs w:val="18"/>
                <w:lang w:val="kk-KZ" w:eastAsia="ru-RU"/>
              </w:rPr>
            </w:pPr>
            <w:r w:rsidRPr="00CB309E">
              <w:rPr>
                <w:rFonts w:ascii="Times New Roman" w:hAnsi="Times New Roman" w:cs="Times New Roman"/>
                <w:b/>
                <w:sz w:val="18"/>
                <w:szCs w:val="18"/>
                <w:lang w:val="kk-KZ"/>
              </w:rPr>
              <w:t>Наименование</w:t>
            </w:r>
            <w:r w:rsidR="00623971" w:rsidRPr="00CB309E">
              <w:rPr>
                <w:rFonts w:ascii="Times New Roman" w:hAnsi="Times New Roman" w:cs="Times New Roman"/>
                <w:b/>
                <w:sz w:val="18"/>
                <w:szCs w:val="18"/>
                <w:lang w:val="kk-KZ"/>
              </w:rPr>
              <w:t xml:space="preserve">: </w:t>
            </w:r>
            <w:r w:rsidR="00D13254" w:rsidRPr="00D13254">
              <w:rPr>
                <w:rFonts w:ascii="Times New Roman" w:hAnsi="Times New Roman" w:cs="Times New Roman"/>
                <w:b/>
                <w:sz w:val="18"/>
                <w:szCs w:val="18"/>
                <w:lang w:val="kk-KZ"/>
              </w:rPr>
              <w:t>Коммунальное государственное казенное предприятие "Ясли-сад "Нұр сәби" отдела образования по Сырдарьинскому району управления образования Кызылординской области"</w:t>
            </w:r>
          </w:p>
          <w:p w:rsidR="00861D78" w:rsidRPr="00CB309E" w:rsidRDefault="005C074D" w:rsidP="00052E6B">
            <w:pPr>
              <w:rPr>
                <w:rFonts w:ascii="Times New Roman" w:hAnsi="Times New Roman" w:cs="Times New Roman"/>
                <w:b/>
                <w:bCs/>
                <w:sz w:val="18"/>
                <w:szCs w:val="18"/>
                <w:lang w:val="kk-KZ"/>
              </w:rPr>
            </w:pPr>
            <w:r w:rsidRPr="00CB309E">
              <w:rPr>
                <w:rStyle w:val="x1a"/>
                <w:rFonts w:ascii="Times New Roman" w:hAnsi="Times New Roman" w:cs="Times New Roman"/>
                <w:b/>
                <w:bCs/>
                <w:sz w:val="18"/>
                <w:szCs w:val="18"/>
                <w:lang w:val="kk-KZ" w:eastAsia="ru-RU"/>
              </w:rPr>
              <w:t xml:space="preserve">Атауы: </w:t>
            </w:r>
            <w:r w:rsidR="00D13254" w:rsidRPr="00D13254">
              <w:rPr>
                <w:rFonts w:ascii="Times New Roman" w:hAnsi="Times New Roman" w:cs="Times New Roman"/>
                <w:b/>
                <w:color w:val="333333"/>
                <w:sz w:val="18"/>
                <w:szCs w:val="18"/>
                <w:shd w:val="clear" w:color="auto" w:fill="FFFFFF"/>
                <w:lang w:val="kk-KZ"/>
              </w:rPr>
              <w:t>"Қызылорда облысының білім басқармасының Сырдария ауданы бойынша білім бөлімінің "Нұр-сәби" бөбекжай-бақшасы" коммуналдық мемлекеттік қазыналық кәсіпорны</w:t>
            </w:r>
          </w:p>
          <w:p w:rsidR="005B5DDE" w:rsidRPr="00052E6B" w:rsidRDefault="005B5DDE" w:rsidP="0078605A">
            <w:pPr>
              <w:rPr>
                <w:rFonts w:ascii="Times New Roman" w:hAnsi="Times New Roman" w:cs="Times New Roman"/>
                <w:sz w:val="18"/>
                <w:szCs w:val="18"/>
              </w:rPr>
            </w:pPr>
            <w:r w:rsidRPr="005C074D">
              <w:rPr>
                <w:rFonts w:ascii="Times New Roman" w:hAnsi="Times New Roman" w:cs="Times New Roman"/>
                <w:b/>
                <w:sz w:val="18"/>
                <w:szCs w:val="18"/>
                <w:lang w:val="kk-KZ"/>
              </w:rPr>
              <w:t>Место нахождение</w:t>
            </w:r>
            <w:r w:rsidR="0078605A">
              <w:rPr>
                <w:rFonts w:ascii="Times New Roman" w:hAnsi="Times New Roman" w:cs="Times New Roman"/>
                <w:b/>
                <w:sz w:val="18"/>
                <w:szCs w:val="18"/>
                <w:lang w:val="kk-KZ"/>
              </w:rPr>
              <w:t xml:space="preserve">  </w:t>
            </w:r>
            <w:r w:rsidRPr="005C074D">
              <w:rPr>
                <w:rFonts w:ascii="Times New Roman" w:hAnsi="Times New Roman" w:cs="Times New Roman"/>
                <w:sz w:val="18"/>
                <w:szCs w:val="18"/>
                <w:lang w:val="kk-KZ"/>
              </w:rPr>
              <w:t>Республика Казахстан</w:t>
            </w:r>
            <w:r w:rsidR="00D13254" w:rsidRPr="00D13254">
              <w:rPr>
                <w:rFonts w:ascii="Times New Roman" w:hAnsi="Times New Roman" w:cs="Times New Roman"/>
                <w:sz w:val="18"/>
                <w:szCs w:val="18"/>
                <w:lang w:val="kk-KZ"/>
              </w:rPr>
              <w:t>Кызылординская область, Сырдарьинский район, с.Айдарлы, МУХТАР АУЕЗОВ, 16/1</w:t>
            </w:r>
          </w:p>
        </w:tc>
      </w:tr>
      <w:tr w:rsidR="005B5DDE" w:rsidRPr="005B5DDE" w:rsidTr="005B5DDE">
        <w:tc>
          <w:tcPr>
            <w:tcW w:w="391" w:type="dxa"/>
            <w:vMerge w:val="restart"/>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rsidR="005B5DDE" w:rsidRPr="005B5DDE" w:rsidRDefault="005B5DDE">
            <w:pPr>
              <w:rPr>
                <w:rFonts w:ascii="Times New Roman" w:hAnsi="Times New Roman" w:cs="Times New Roman"/>
                <w:sz w:val="18"/>
                <w:szCs w:val="18"/>
              </w:rPr>
            </w:pPr>
          </w:p>
        </w:tc>
        <w:tc>
          <w:tcPr>
            <w:tcW w:w="3196" w:type="dxa"/>
            <w:vMerge w:val="restart"/>
          </w:tcPr>
          <w:p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rsidR="005B5DDE" w:rsidRPr="003F5A4C" w:rsidRDefault="005B5DDE" w:rsidP="005B5DDE">
            <w:pPr>
              <w:jc w:val="center"/>
              <w:rPr>
                <w:rFonts w:ascii="Times New Roman" w:hAnsi="Times New Roman" w:cs="Times New Roman"/>
                <w:sz w:val="18"/>
                <w:szCs w:val="18"/>
              </w:rPr>
            </w:pPr>
          </w:p>
        </w:tc>
        <w:tc>
          <w:tcPr>
            <w:tcW w:w="1827" w:type="dxa"/>
          </w:tcPr>
          <w:p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rsidTr="00A7183E">
        <w:trPr>
          <w:trHeight w:val="338"/>
        </w:trPr>
        <w:tc>
          <w:tcPr>
            <w:tcW w:w="391" w:type="dxa"/>
            <w:vMerge/>
          </w:tcPr>
          <w:p w:rsidR="005B5DDE" w:rsidRPr="005B5DDE" w:rsidRDefault="005B5DDE">
            <w:pPr>
              <w:rPr>
                <w:rFonts w:ascii="Times New Roman" w:hAnsi="Times New Roman" w:cs="Times New Roman"/>
                <w:sz w:val="18"/>
                <w:szCs w:val="18"/>
              </w:rPr>
            </w:pPr>
          </w:p>
        </w:tc>
        <w:tc>
          <w:tcPr>
            <w:tcW w:w="3196" w:type="dxa"/>
            <w:vMerge/>
          </w:tcPr>
          <w:p w:rsidR="005B5DDE" w:rsidRPr="003F5A4C" w:rsidRDefault="005B5DDE" w:rsidP="005B5DDE">
            <w:pPr>
              <w:jc w:val="center"/>
              <w:rPr>
                <w:rFonts w:ascii="Times New Roman" w:hAnsi="Times New Roman" w:cs="Times New Roman"/>
                <w:sz w:val="18"/>
                <w:szCs w:val="18"/>
              </w:rPr>
            </w:pPr>
          </w:p>
        </w:tc>
        <w:tc>
          <w:tcPr>
            <w:tcW w:w="1827" w:type="dxa"/>
          </w:tcPr>
          <w:p w:rsidR="005B5DDE" w:rsidRPr="00D13254" w:rsidRDefault="00D13254" w:rsidP="00406B7C">
            <w:pPr>
              <w:jc w:val="center"/>
              <w:rPr>
                <w:rFonts w:ascii="Times New Roman" w:hAnsi="Times New Roman" w:cs="Times New Roman"/>
                <w:sz w:val="18"/>
                <w:szCs w:val="18"/>
              </w:rPr>
            </w:pPr>
            <w:r>
              <w:rPr>
                <w:rFonts w:ascii="Times New Roman" w:hAnsi="Times New Roman" w:cs="Times New Roman"/>
                <w:sz w:val="18"/>
                <w:szCs w:val="18"/>
                <w:lang w:val="en-US"/>
              </w:rPr>
              <w:t>20</w:t>
            </w:r>
          </w:p>
        </w:tc>
        <w:tc>
          <w:tcPr>
            <w:tcW w:w="2082" w:type="dxa"/>
          </w:tcPr>
          <w:p w:rsidR="005B5DDE" w:rsidRPr="00AB28BB" w:rsidRDefault="005B5DDE" w:rsidP="00274954">
            <w:pPr>
              <w:jc w:val="center"/>
              <w:rPr>
                <w:rFonts w:ascii="Times New Roman" w:hAnsi="Times New Roman" w:cs="Times New Roman"/>
                <w:sz w:val="18"/>
                <w:szCs w:val="18"/>
                <w:lang w:val="kk-KZ"/>
              </w:rPr>
            </w:pPr>
          </w:p>
        </w:tc>
        <w:tc>
          <w:tcPr>
            <w:tcW w:w="1849" w:type="dxa"/>
          </w:tcPr>
          <w:p w:rsidR="005B5DDE" w:rsidRPr="00A33FCC" w:rsidRDefault="00D77FAE" w:rsidP="00406B7C">
            <w:pPr>
              <w:jc w:val="center"/>
              <w:rPr>
                <w:rFonts w:ascii="Times New Roman" w:hAnsi="Times New Roman" w:cs="Times New Roman"/>
                <w:sz w:val="18"/>
                <w:szCs w:val="18"/>
                <w:lang w:val="kk-KZ"/>
              </w:rPr>
            </w:pPr>
            <w:r>
              <w:rPr>
                <w:rFonts w:ascii="Times New Roman" w:hAnsi="Times New Roman" w:cs="Times New Roman"/>
                <w:sz w:val="18"/>
                <w:szCs w:val="18"/>
                <w:lang w:val="kk-KZ"/>
              </w:rPr>
              <w:t>2</w:t>
            </w:r>
          </w:p>
        </w:tc>
      </w:tr>
      <w:tr w:rsidR="005B5DDE" w:rsidRPr="005B5DDE" w:rsidTr="005B5DDE">
        <w:tc>
          <w:tcPr>
            <w:tcW w:w="391" w:type="dxa"/>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rsidR="003F5A4C" w:rsidRPr="003F5A4C" w:rsidRDefault="003F5A4C" w:rsidP="003F5A4C">
            <w:pPr>
              <w:jc w:val="both"/>
              <w:rPr>
                <w:rFonts w:ascii="Times New Roman" w:hAnsi="Times New Roman" w:cs="Times New Roman"/>
                <w:sz w:val="18"/>
                <w:szCs w:val="18"/>
                <w:lang w:val="kk-KZ"/>
              </w:rPr>
            </w:pPr>
            <w:bookmarkStart w:id="1"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p>
          <w:p w:rsidR="003F5A4C" w:rsidRPr="003F5A4C" w:rsidRDefault="003F5A4C" w:rsidP="003F5A4C">
            <w:pPr>
              <w:jc w:val="both"/>
              <w:rPr>
                <w:rFonts w:ascii="Times New Roman" w:hAnsi="Times New Roman" w:cs="Times New Roman"/>
                <w:sz w:val="18"/>
                <w:szCs w:val="18"/>
                <w:lang w:val="kk-KZ"/>
              </w:rPr>
            </w:pPr>
          </w:p>
          <w:p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1"/>
          </w:p>
        </w:tc>
      </w:tr>
      <w:tr w:rsidR="005B5DDE" w:rsidRPr="005B5DDE" w:rsidTr="00533F64">
        <w:tc>
          <w:tcPr>
            <w:tcW w:w="391" w:type="dxa"/>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rsidR="003F5A4C" w:rsidRPr="003F5A4C" w:rsidRDefault="003F5A4C" w:rsidP="003F5A4C">
            <w:pPr>
              <w:pStyle w:val="a4"/>
              <w:jc w:val="both"/>
              <w:rPr>
                <w:rFonts w:ascii="Times New Roman" w:hAnsi="Times New Roman" w:cs="Times New Roman"/>
                <w:sz w:val="18"/>
                <w:szCs w:val="18"/>
                <w:lang w:val="kk-KZ"/>
              </w:rPr>
            </w:pPr>
          </w:p>
          <w:p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rsidTr="00807BF2">
        <w:tc>
          <w:tcPr>
            <w:tcW w:w="391" w:type="dxa"/>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rsidR="003F5A4C" w:rsidRPr="003F5A4C" w:rsidRDefault="003F5A4C" w:rsidP="003F5A4C">
            <w:pPr>
              <w:jc w:val="both"/>
              <w:rPr>
                <w:rFonts w:ascii="Times New Roman" w:hAnsi="Times New Roman" w:cs="Times New Roman"/>
                <w:sz w:val="18"/>
                <w:szCs w:val="18"/>
                <w:lang w:val="kk-KZ"/>
              </w:rPr>
            </w:pPr>
          </w:p>
          <w:p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 xml:space="preserve">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w:t>
            </w:r>
            <w:r w:rsidRPr="003F5A4C">
              <w:rPr>
                <w:rFonts w:ascii="Times New Roman" w:hAnsi="Times New Roman" w:cs="Times New Roman"/>
                <w:sz w:val="18"/>
                <w:szCs w:val="18"/>
              </w:rPr>
              <w:lastRenderedPageBreak/>
              <w:t>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rsidTr="008642EE">
        <w:tc>
          <w:tcPr>
            <w:tcW w:w="391" w:type="dxa"/>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008B540A" w:rsidRPr="003F5A4C">
              <w:rPr>
                <w:rFonts w:ascii="Times New Roman" w:hAnsi="Times New Roman" w:cs="Times New Roman"/>
                <w:b/>
                <w:snapToGrid w:val="0"/>
                <w:sz w:val="18"/>
                <w:szCs w:val="18"/>
              </w:rPr>
              <w:t>/</w:t>
            </w:r>
          </w:p>
          <w:p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3"/>
          </w:tcPr>
          <w:p w:rsidR="005B5DDE" w:rsidRPr="00F10739" w:rsidRDefault="00F10739" w:rsidP="00331FB5">
            <w:pPr>
              <w:rPr>
                <w:rFonts w:ascii="Times New Roman" w:hAnsi="Times New Roman" w:cs="Times New Roman"/>
                <w:sz w:val="18"/>
                <w:szCs w:val="18"/>
              </w:rPr>
            </w:pPr>
            <w:r>
              <w:rPr>
                <w:rFonts w:ascii="Times New Roman" w:hAnsi="Times New Roman" w:cs="Times New Roman"/>
                <w:sz w:val="18"/>
                <w:szCs w:val="18"/>
              </w:rPr>
              <w:t>)</w:t>
            </w:r>
          </w:p>
        </w:tc>
      </w:tr>
      <w:tr w:rsidR="005B5436" w:rsidRPr="005B5DDE" w:rsidTr="008642EE">
        <w:tc>
          <w:tcPr>
            <w:tcW w:w="391" w:type="dxa"/>
          </w:tcPr>
          <w:p w:rsidR="005B5436" w:rsidRPr="00ED08CD" w:rsidRDefault="005B5436">
            <w:pPr>
              <w:rPr>
                <w:rFonts w:ascii="Times New Roman" w:hAnsi="Times New Roman" w:cs="Times New Roman"/>
                <w:sz w:val="18"/>
                <w:szCs w:val="18"/>
                <w:lang w:val="kk-KZ"/>
              </w:rPr>
            </w:pPr>
          </w:p>
          <w:p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rsidR="005B5436" w:rsidRPr="003F5A4C" w:rsidRDefault="005B5436" w:rsidP="005B5436">
            <w:pPr>
              <w:rPr>
                <w:rFonts w:ascii="Times New Roman" w:eastAsia="Times New Roman" w:hAnsi="Times New Roman" w:cs="Times New Roman"/>
                <w:sz w:val="18"/>
                <w:szCs w:val="18"/>
                <w:lang w:eastAsia="ru-RU"/>
              </w:rPr>
            </w:pPr>
          </w:p>
          <w:p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rsidR="003F5A4C" w:rsidRPr="003F5A4C" w:rsidRDefault="003F5A4C" w:rsidP="003F5A4C">
            <w:pPr>
              <w:shd w:val="clear" w:color="auto" w:fill="FFFFFF"/>
              <w:jc w:val="both"/>
              <w:rPr>
                <w:rFonts w:ascii="Times New Roman" w:hAnsi="Times New Roman" w:cs="Times New Roman"/>
                <w:sz w:val="18"/>
                <w:szCs w:val="18"/>
                <w:lang w:val="kk-KZ"/>
              </w:rPr>
            </w:pPr>
          </w:p>
          <w:p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rsidR="003F5A4C" w:rsidRPr="003F5A4C" w:rsidRDefault="003F5A4C" w:rsidP="003F5A4C">
            <w:pPr>
              <w:shd w:val="clear" w:color="auto" w:fill="FFFFFF"/>
              <w:jc w:val="both"/>
              <w:rPr>
                <w:rFonts w:ascii="Times New Roman" w:hAnsi="Times New Roman" w:cs="Times New Roman"/>
                <w:sz w:val="18"/>
                <w:szCs w:val="18"/>
                <w:lang w:val="kk-KZ"/>
              </w:rPr>
            </w:pPr>
          </w:p>
          <w:p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rsidR="003F5A4C" w:rsidRPr="003F5A4C" w:rsidRDefault="003F5A4C" w:rsidP="003F5A4C">
            <w:pPr>
              <w:shd w:val="clear" w:color="auto" w:fill="FFFFFF"/>
              <w:jc w:val="both"/>
              <w:rPr>
                <w:rFonts w:ascii="Times New Roman" w:hAnsi="Times New Roman" w:cs="Times New Roman"/>
                <w:sz w:val="18"/>
                <w:szCs w:val="18"/>
                <w:lang w:val="kk-KZ"/>
              </w:rPr>
            </w:pPr>
          </w:p>
          <w:p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rsidTr="00363AB1">
        <w:tc>
          <w:tcPr>
            <w:tcW w:w="391" w:type="dxa"/>
          </w:tcPr>
          <w:p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rsidR="005B5DDE" w:rsidRPr="003F5A4C" w:rsidRDefault="005B5DDE" w:rsidP="005B5DDE">
            <w:pPr>
              <w:pStyle w:val="a4"/>
              <w:rPr>
                <w:rFonts w:ascii="Times New Roman" w:hAnsi="Times New Roman" w:cs="Times New Roman"/>
                <w:sz w:val="18"/>
                <w:szCs w:val="18"/>
              </w:rPr>
            </w:pPr>
          </w:p>
          <w:p w:rsidR="005B5DDE" w:rsidRPr="003F5A4C" w:rsidRDefault="005B5DDE">
            <w:pPr>
              <w:rPr>
                <w:rFonts w:ascii="Times New Roman" w:hAnsi="Times New Roman" w:cs="Times New Roman"/>
                <w:sz w:val="18"/>
                <w:szCs w:val="18"/>
              </w:rPr>
            </w:pPr>
          </w:p>
        </w:tc>
      </w:tr>
      <w:tr w:rsidR="005B5DDE" w:rsidRPr="00A33FCC" w:rsidTr="00265848">
        <w:tc>
          <w:tcPr>
            <w:tcW w:w="391" w:type="dxa"/>
          </w:tcPr>
          <w:p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rsidR="005B5DDE" w:rsidRPr="003F5A4C" w:rsidRDefault="005B5DDE" w:rsidP="005B5DDE">
            <w:pPr>
              <w:jc w:val="center"/>
              <w:rPr>
                <w:rFonts w:ascii="Times New Roman" w:eastAsia="MS Mincho" w:hAnsi="Times New Roman" w:cs="Times New Roman"/>
                <w:b/>
                <w:bCs/>
                <w:sz w:val="18"/>
                <w:szCs w:val="18"/>
                <w:lang w:val="kk-KZ"/>
              </w:rPr>
            </w:pPr>
          </w:p>
          <w:p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rsidR="005B5DDE" w:rsidRPr="003F5A4C" w:rsidRDefault="005B5DDE" w:rsidP="005B5DDE">
            <w:pPr>
              <w:pStyle w:val="a5"/>
              <w:rPr>
                <w:rStyle w:val="a6"/>
                <w:rFonts w:ascii="Times New Roman" w:hAnsi="Times New Roman" w:cs="Times New Roman"/>
                <w:b w:val="0"/>
                <w:sz w:val="18"/>
                <w:szCs w:val="18"/>
              </w:rPr>
            </w:pPr>
          </w:p>
          <w:p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rsidR="00E72FB7" w:rsidRDefault="00E72FB7" w:rsidP="0092422C">
      <w:pPr>
        <w:rPr>
          <w:lang w:val="kk-KZ"/>
        </w:rPr>
      </w:pPr>
    </w:p>
    <w:p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B6C"/>
    <w:rsid w:val="00024765"/>
    <w:rsid w:val="00033529"/>
    <w:rsid w:val="00052695"/>
    <w:rsid w:val="00052E6B"/>
    <w:rsid w:val="00054641"/>
    <w:rsid w:val="00054A80"/>
    <w:rsid w:val="00070A77"/>
    <w:rsid w:val="000A7537"/>
    <w:rsid w:val="000C0BFB"/>
    <w:rsid w:val="000D1520"/>
    <w:rsid w:val="00101F17"/>
    <w:rsid w:val="001030FA"/>
    <w:rsid w:val="00157558"/>
    <w:rsid w:val="00187AD7"/>
    <w:rsid w:val="001935AF"/>
    <w:rsid w:val="001B0918"/>
    <w:rsid w:val="001B32E8"/>
    <w:rsid w:val="001D04FF"/>
    <w:rsid w:val="001E6FDD"/>
    <w:rsid w:val="00204FB3"/>
    <w:rsid w:val="00222866"/>
    <w:rsid w:val="002407C8"/>
    <w:rsid w:val="002523F6"/>
    <w:rsid w:val="00274954"/>
    <w:rsid w:val="002762C9"/>
    <w:rsid w:val="002A2B6C"/>
    <w:rsid w:val="002D526F"/>
    <w:rsid w:val="002E58AE"/>
    <w:rsid w:val="00331FB5"/>
    <w:rsid w:val="00347D7C"/>
    <w:rsid w:val="003500CB"/>
    <w:rsid w:val="0039361A"/>
    <w:rsid w:val="003F5A4C"/>
    <w:rsid w:val="00406B7C"/>
    <w:rsid w:val="00460E11"/>
    <w:rsid w:val="004B2EFF"/>
    <w:rsid w:val="004B72F4"/>
    <w:rsid w:val="004C2B59"/>
    <w:rsid w:val="004E29EE"/>
    <w:rsid w:val="005704E8"/>
    <w:rsid w:val="00594E50"/>
    <w:rsid w:val="005B5436"/>
    <w:rsid w:val="005B5DDE"/>
    <w:rsid w:val="005C074D"/>
    <w:rsid w:val="005E15EB"/>
    <w:rsid w:val="006018F7"/>
    <w:rsid w:val="00623971"/>
    <w:rsid w:val="00642543"/>
    <w:rsid w:val="006A0A1B"/>
    <w:rsid w:val="00721CCE"/>
    <w:rsid w:val="00724F55"/>
    <w:rsid w:val="0078605A"/>
    <w:rsid w:val="00861D78"/>
    <w:rsid w:val="008B540A"/>
    <w:rsid w:val="008C4DCF"/>
    <w:rsid w:val="008D23BA"/>
    <w:rsid w:val="008E1DA8"/>
    <w:rsid w:val="008E49E3"/>
    <w:rsid w:val="00913773"/>
    <w:rsid w:val="0092422C"/>
    <w:rsid w:val="009533BB"/>
    <w:rsid w:val="00962EE6"/>
    <w:rsid w:val="00967AEC"/>
    <w:rsid w:val="0097267D"/>
    <w:rsid w:val="00982D54"/>
    <w:rsid w:val="0099385C"/>
    <w:rsid w:val="00996F92"/>
    <w:rsid w:val="009B31DD"/>
    <w:rsid w:val="00A27EAB"/>
    <w:rsid w:val="00A33FCC"/>
    <w:rsid w:val="00A50ECA"/>
    <w:rsid w:val="00A55EB1"/>
    <w:rsid w:val="00A7183E"/>
    <w:rsid w:val="00A73B25"/>
    <w:rsid w:val="00A902F4"/>
    <w:rsid w:val="00AB28BB"/>
    <w:rsid w:val="00AF3B95"/>
    <w:rsid w:val="00B34E62"/>
    <w:rsid w:val="00B92785"/>
    <w:rsid w:val="00B92E53"/>
    <w:rsid w:val="00B93914"/>
    <w:rsid w:val="00BD0013"/>
    <w:rsid w:val="00C5322D"/>
    <w:rsid w:val="00C62310"/>
    <w:rsid w:val="00C870DB"/>
    <w:rsid w:val="00CB309E"/>
    <w:rsid w:val="00D059D2"/>
    <w:rsid w:val="00D13254"/>
    <w:rsid w:val="00D32CDD"/>
    <w:rsid w:val="00D659E8"/>
    <w:rsid w:val="00D750FB"/>
    <w:rsid w:val="00D77FAE"/>
    <w:rsid w:val="00DE1A43"/>
    <w:rsid w:val="00E35D59"/>
    <w:rsid w:val="00E60A92"/>
    <w:rsid w:val="00E72FB7"/>
    <w:rsid w:val="00EB096A"/>
    <w:rsid w:val="00ED08CD"/>
    <w:rsid w:val="00F0351B"/>
    <w:rsid w:val="00F10739"/>
    <w:rsid w:val="00F17C13"/>
    <w:rsid w:val="00F70BF5"/>
    <w:rsid w:val="00FA0DBA"/>
    <w:rsid w:val="00FD00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8965AA-8739-4599-AA8F-26A857E35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773005">
      <w:bodyDiv w:val="1"/>
      <w:marLeft w:val="0"/>
      <w:marRight w:val="0"/>
      <w:marTop w:val="0"/>
      <w:marBottom w:val="0"/>
      <w:divBdr>
        <w:top w:val="none" w:sz="0" w:space="0" w:color="auto"/>
        <w:left w:val="none" w:sz="0" w:space="0" w:color="auto"/>
        <w:bottom w:val="none" w:sz="0" w:space="0" w:color="auto"/>
        <w:right w:val="none" w:sz="0" w:space="0" w:color="auto"/>
      </w:divBdr>
    </w:div>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BB03E-9C4F-4D99-BED0-1648A50BC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795</Words>
  <Characters>4536</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2</cp:revision>
  <dcterms:created xsi:type="dcterms:W3CDTF">2026-10-22T05:37:00Z</dcterms:created>
  <dcterms:modified xsi:type="dcterms:W3CDTF">2026-10-22T05:37:00Z</dcterms:modified>
</cp:coreProperties>
</file>