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64" w:rsidRDefault="00F23064" w:rsidP="00DE0EC3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</w:rPr>
      </w:pPr>
    </w:p>
    <w:p w:rsidR="00DE0EC3" w:rsidRPr="00DE0EC3" w:rsidRDefault="00DE0EC3" w:rsidP="00DE0EC3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</w:rPr>
      </w:pPr>
      <w:proofErr w:type="spellStart"/>
      <w:r w:rsidRPr="00DE0EC3">
        <w:rPr>
          <w:b/>
          <w:sz w:val="28"/>
          <w:szCs w:val="28"/>
        </w:rPr>
        <w:t>Сатып</w:t>
      </w:r>
      <w:proofErr w:type="spellEnd"/>
      <w:r w:rsidRPr="00DE0EC3">
        <w:rPr>
          <w:b/>
          <w:sz w:val="28"/>
          <w:szCs w:val="28"/>
        </w:rPr>
        <w:t xml:space="preserve"> </w:t>
      </w:r>
      <w:proofErr w:type="spellStart"/>
      <w:r w:rsidRPr="00DE0EC3">
        <w:rPr>
          <w:b/>
          <w:sz w:val="28"/>
          <w:szCs w:val="28"/>
        </w:rPr>
        <w:t>алынатын</w:t>
      </w:r>
      <w:proofErr w:type="spellEnd"/>
      <w:r w:rsidRPr="00DE0EC3">
        <w:rPr>
          <w:b/>
          <w:sz w:val="28"/>
          <w:szCs w:val="28"/>
        </w:rPr>
        <w:t xml:space="preserve"> </w:t>
      </w:r>
      <w:proofErr w:type="spellStart"/>
      <w:r w:rsidRPr="00DE0EC3">
        <w:rPr>
          <w:b/>
          <w:sz w:val="28"/>
          <w:szCs w:val="28"/>
        </w:rPr>
        <w:t>қызметтердің</w:t>
      </w:r>
      <w:proofErr w:type="spellEnd"/>
      <w:r w:rsidRPr="00DE0EC3">
        <w:rPr>
          <w:b/>
          <w:sz w:val="28"/>
          <w:szCs w:val="28"/>
        </w:rPr>
        <w:t xml:space="preserve"> </w:t>
      </w:r>
      <w:proofErr w:type="spellStart"/>
      <w:r w:rsidRPr="00DE0EC3">
        <w:rPr>
          <w:b/>
          <w:sz w:val="28"/>
          <w:szCs w:val="28"/>
        </w:rPr>
        <w:t>техникалық</w:t>
      </w:r>
      <w:proofErr w:type="spellEnd"/>
      <w:r w:rsidRPr="00DE0EC3">
        <w:rPr>
          <w:b/>
          <w:sz w:val="28"/>
          <w:szCs w:val="28"/>
        </w:rPr>
        <w:t xml:space="preserve"> </w:t>
      </w:r>
      <w:proofErr w:type="spellStart"/>
      <w:r w:rsidRPr="00DE0EC3">
        <w:rPr>
          <w:b/>
          <w:sz w:val="28"/>
          <w:szCs w:val="28"/>
        </w:rPr>
        <w:t>ерекшелігі</w:t>
      </w:r>
      <w:proofErr w:type="spellEnd"/>
    </w:p>
    <w:p w:rsidR="00DE0EC3" w:rsidRPr="00DE0EC3" w:rsidRDefault="00DE0EC3" w:rsidP="00DE0EC3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</w:rPr>
      </w:pPr>
    </w:p>
    <w:p w:rsidR="00DE0EC3" w:rsidRDefault="00F23064" w:rsidP="00F23064">
      <w:pPr>
        <w:shd w:val="clear" w:color="auto" w:fill="FFFFFF"/>
        <w:tabs>
          <w:tab w:val="left" w:pos="567"/>
          <w:tab w:val="left" w:pos="851"/>
        </w:tabs>
        <w:jc w:val="both"/>
        <w:rPr>
          <w:sz w:val="28"/>
          <w:szCs w:val="28"/>
        </w:rPr>
      </w:pPr>
      <w:proofErr w:type="spellStart"/>
      <w:r w:rsidRPr="00F23064">
        <w:rPr>
          <w:b/>
          <w:sz w:val="28"/>
          <w:szCs w:val="28"/>
        </w:rPr>
        <w:t>Тапсырыс</w:t>
      </w:r>
      <w:proofErr w:type="spellEnd"/>
      <w:r w:rsidRPr="00F23064">
        <w:rPr>
          <w:b/>
          <w:sz w:val="28"/>
          <w:szCs w:val="28"/>
        </w:rPr>
        <w:t xml:space="preserve"> </w:t>
      </w:r>
      <w:proofErr w:type="spellStart"/>
      <w:r w:rsidRPr="00F23064">
        <w:rPr>
          <w:b/>
          <w:sz w:val="28"/>
          <w:szCs w:val="28"/>
        </w:rPr>
        <w:t>берушінің</w:t>
      </w:r>
      <w:proofErr w:type="spellEnd"/>
      <w:r w:rsidRPr="00F23064">
        <w:rPr>
          <w:b/>
          <w:sz w:val="28"/>
          <w:szCs w:val="28"/>
        </w:rPr>
        <w:t>/</w:t>
      </w:r>
      <w:proofErr w:type="spellStart"/>
      <w:r w:rsidRPr="00F23064">
        <w:rPr>
          <w:b/>
          <w:sz w:val="28"/>
          <w:szCs w:val="28"/>
        </w:rPr>
        <w:t>ұйымдастырушының</w:t>
      </w:r>
      <w:proofErr w:type="spellEnd"/>
      <w:r w:rsidRPr="00F23064">
        <w:rPr>
          <w:b/>
          <w:sz w:val="28"/>
          <w:szCs w:val="28"/>
        </w:rPr>
        <w:t xml:space="preserve"> </w:t>
      </w:r>
      <w:proofErr w:type="spellStart"/>
      <w:r w:rsidRPr="00F23064">
        <w:rPr>
          <w:b/>
          <w:sz w:val="28"/>
          <w:szCs w:val="28"/>
        </w:rPr>
        <w:t>атауы</w:t>
      </w:r>
      <w:proofErr w:type="spellEnd"/>
      <w:r w:rsidRPr="00F2306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 w:rsidR="00DE0EC3" w:rsidRPr="00DE0EC3">
        <w:rPr>
          <w:sz w:val="28"/>
          <w:szCs w:val="28"/>
        </w:rPr>
        <w:t>Ш</w:t>
      </w:r>
      <w:proofErr w:type="gramEnd"/>
      <w:r w:rsidR="00DE0EC3" w:rsidRPr="00DE0EC3">
        <w:rPr>
          <w:sz w:val="28"/>
          <w:szCs w:val="28"/>
        </w:rPr>
        <w:t xml:space="preserve">ҚО </w:t>
      </w:r>
      <w:proofErr w:type="spellStart"/>
      <w:r w:rsidR="00DE0EC3" w:rsidRPr="00DE0EC3">
        <w:rPr>
          <w:sz w:val="28"/>
          <w:szCs w:val="28"/>
        </w:rPr>
        <w:t>мәдениет</w:t>
      </w:r>
      <w:proofErr w:type="spellEnd"/>
      <w:r w:rsidR="00DE0EC3" w:rsidRPr="00DE0EC3">
        <w:rPr>
          <w:sz w:val="28"/>
          <w:szCs w:val="28"/>
        </w:rPr>
        <w:t xml:space="preserve"> </w:t>
      </w:r>
      <w:proofErr w:type="spellStart"/>
      <w:r w:rsidR="00DE0EC3" w:rsidRPr="00DE0EC3">
        <w:rPr>
          <w:sz w:val="28"/>
          <w:szCs w:val="28"/>
        </w:rPr>
        <w:t>басқармасының</w:t>
      </w:r>
      <w:proofErr w:type="spellEnd"/>
      <w:r w:rsidR="00DE0EC3" w:rsidRPr="00DE0EC3">
        <w:rPr>
          <w:sz w:val="28"/>
          <w:szCs w:val="28"/>
        </w:rPr>
        <w:t xml:space="preserve"> "</w:t>
      </w:r>
      <w:proofErr w:type="spellStart"/>
      <w:r w:rsidR="00DE0EC3" w:rsidRPr="00DE0EC3">
        <w:rPr>
          <w:sz w:val="28"/>
          <w:szCs w:val="28"/>
        </w:rPr>
        <w:t>Облыстық</w:t>
      </w:r>
      <w:proofErr w:type="spellEnd"/>
      <w:r w:rsidR="00DE0EC3" w:rsidRPr="00DE0EC3">
        <w:rPr>
          <w:sz w:val="28"/>
          <w:szCs w:val="28"/>
        </w:rPr>
        <w:t xml:space="preserve"> </w:t>
      </w:r>
      <w:proofErr w:type="spellStart"/>
      <w:r w:rsidR="00DE0EC3" w:rsidRPr="00DE0EC3">
        <w:rPr>
          <w:sz w:val="28"/>
          <w:szCs w:val="28"/>
        </w:rPr>
        <w:t>тарихи-өлкетану</w:t>
      </w:r>
      <w:proofErr w:type="spellEnd"/>
      <w:r w:rsidR="00DE0EC3" w:rsidRPr="00DE0EC3">
        <w:rPr>
          <w:sz w:val="28"/>
          <w:szCs w:val="28"/>
        </w:rPr>
        <w:t xml:space="preserve"> </w:t>
      </w:r>
      <w:proofErr w:type="spellStart"/>
      <w:r w:rsidR="00DE0EC3" w:rsidRPr="00DE0EC3">
        <w:rPr>
          <w:sz w:val="28"/>
          <w:szCs w:val="28"/>
        </w:rPr>
        <w:t>мұражайы</w:t>
      </w:r>
      <w:proofErr w:type="spellEnd"/>
      <w:r w:rsidR="00DE0EC3" w:rsidRPr="00DE0EC3">
        <w:rPr>
          <w:sz w:val="28"/>
          <w:szCs w:val="28"/>
        </w:rPr>
        <w:t>" КМҚК</w:t>
      </w:r>
    </w:p>
    <w:p w:rsidR="00F23064" w:rsidRPr="00DE0EC3" w:rsidRDefault="00F23064" w:rsidP="00F23064">
      <w:pPr>
        <w:shd w:val="clear" w:color="auto" w:fill="FFFFFF"/>
        <w:tabs>
          <w:tab w:val="left" w:pos="567"/>
          <w:tab w:val="left" w:pos="851"/>
        </w:tabs>
        <w:jc w:val="both"/>
        <w:rPr>
          <w:sz w:val="28"/>
          <w:szCs w:val="28"/>
        </w:rPr>
      </w:pPr>
    </w:p>
    <w:tbl>
      <w:tblPr>
        <w:tblW w:w="9923" w:type="dxa"/>
        <w:tblInd w:w="-19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3261"/>
        <w:gridCol w:w="6662"/>
      </w:tblGrid>
      <w:tr w:rsidR="00845E5C" w:rsidRPr="004F5B18" w:rsidTr="0085377B">
        <w:trPr>
          <w:trHeight w:val="665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45E5C" w:rsidRPr="00845E5C" w:rsidRDefault="00845E5C" w:rsidP="004F2EC8">
            <w:pPr>
              <w:shd w:val="clear" w:color="auto" w:fill="FFFFFF"/>
              <w:tabs>
                <w:tab w:val="left" w:pos="567"/>
                <w:tab w:val="left" w:pos="851"/>
              </w:tabs>
              <w:ind w:firstLine="49"/>
              <w:rPr>
                <w:b/>
                <w:sz w:val="28"/>
                <w:szCs w:val="28"/>
                <w:lang w:val="kk-KZ"/>
              </w:rPr>
            </w:pPr>
            <w:proofErr w:type="spellStart"/>
            <w:r w:rsidRPr="00845E5C">
              <w:rPr>
                <w:b/>
                <w:sz w:val="28"/>
                <w:szCs w:val="28"/>
              </w:rPr>
              <w:t>Сатып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алудың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атауы</w:t>
            </w:r>
            <w:proofErr w:type="spellEnd"/>
            <w:r w:rsidRPr="00845E5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:rsidR="00845E5C" w:rsidRPr="00845E5C" w:rsidRDefault="00845E5C" w:rsidP="00B52C15">
            <w:pPr>
              <w:rPr>
                <w:sz w:val="28"/>
                <w:szCs w:val="28"/>
                <w:lang w:val="kk-KZ"/>
              </w:rPr>
            </w:pPr>
            <w:r w:rsidRPr="00845E5C">
              <w:rPr>
                <w:sz w:val="28"/>
                <w:szCs w:val="28"/>
                <w:lang w:val="kk-KZ"/>
              </w:rPr>
              <w:t>Жазатайым оқиғалардан сақтандыру бойынша қызметтер</w:t>
            </w:r>
          </w:p>
        </w:tc>
      </w:tr>
      <w:tr w:rsidR="00845E5C" w:rsidRPr="00845E5C" w:rsidTr="0085377B">
        <w:trPr>
          <w:trHeight w:val="1191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45E5C" w:rsidRPr="00845E5C" w:rsidRDefault="00845E5C" w:rsidP="004F2EC8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sz w:val="28"/>
                <w:szCs w:val="28"/>
              </w:rPr>
            </w:pPr>
            <w:proofErr w:type="spellStart"/>
            <w:r w:rsidRPr="00845E5C">
              <w:rPr>
                <w:b/>
                <w:sz w:val="28"/>
                <w:szCs w:val="28"/>
              </w:rPr>
              <w:t>Қосымша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сипаттама</w:t>
            </w:r>
            <w:proofErr w:type="spellEnd"/>
            <w:r w:rsidRPr="00845E5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:rsidR="00845E5C" w:rsidRPr="00845E5C" w:rsidRDefault="00845E5C" w:rsidP="00B52C15">
            <w:pPr>
              <w:rPr>
                <w:sz w:val="28"/>
                <w:szCs w:val="28"/>
              </w:rPr>
            </w:pPr>
            <w:proofErr w:type="spellStart"/>
            <w:r w:rsidRPr="00845E5C">
              <w:rPr>
                <w:sz w:val="28"/>
                <w:szCs w:val="28"/>
              </w:rPr>
              <w:t>Қызметкерлерді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еңбек</w:t>
            </w:r>
            <w:proofErr w:type="spellEnd"/>
            <w:r w:rsidRPr="00845E5C">
              <w:rPr>
                <w:sz w:val="28"/>
                <w:szCs w:val="28"/>
              </w:rPr>
              <w:t xml:space="preserve"> (</w:t>
            </w:r>
            <w:proofErr w:type="spellStart"/>
            <w:r w:rsidRPr="00845E5C">
              <w:rPr>
                <w:sz w:val="28"/>
                <w:szCs w:val="28"/>
              </w:rPr>
              <w:t>қызметтік</w:t>
            </w:r>
            <w:proofErr w:type="spellEnd"/>
            <w:r w:rsidRPr="00845E5C">
              <w:rPr>
                <w:sz w:val="28"/>
                <w:szCs w:val="28"/>
              </w:rPr>
              <w:t xml:space="preserve">) </w:t>
            </w:r>
            <w:proofErr w:type="spellStart"/>
            <w:r w:rsidRPr="00845E5C">
              <w:rPr>
                <w:sz w:val="28"/>
                <w:szCs w:val="28"/>
              </w:rPr>
              <w:t>міндеттерін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атқару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кезінде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жазатайым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оқиғалардан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сақт</w:t>
            </w:r>
            <w:r w:rsidR="00955731">
              <w:rPr>
                <w:sz w:val="28"/>
                <w:szCs w:val="28"/>
              </w:rPr>
              <w:t>андыру</w:t>
            </w:r>
            <w:proofErr w:type="spellEnd"/>
            <w:r w:rsidR="00955731">
              <w:rPr>
                <w:sz w:val="28"/>
                <w:szCs w:val="28"/>
              </w:rPr>
              <w:t xml:space="preserve"> </w:t>
            </w:r>
            <w:proofErr w:type="spellStart"/>
            <w:r w:rsidR="00955731">
              <w:rPr>
                <w:sz w:val="28"/>
                <w:szCs w:val="28"/>
              </w:rPr>
              <w:t>бойынша</w:t>
            </w:r>
            <w:proofErr w:type="spellEnd"/>
            <w:r w:rsidR="00955731">
              <w:rPr>
                <w:sz w:val="28"/>
                <w:szCs w:val="28"/>
              </w:rPr>
              <w:t xml:space="preserve"> </w:t>
            </w:r>
            <w:proofErr w:type="spellStart"/>
            <w:r w:rsidR="00955731">
              <w:rPr>
                <w:sz w:val="28"/>
                <w:szCs w:val="28"/>
              </w:rPr>
              <w:t>қызметтер</w:t>
            </w:r>
            <w:proofErr w:type="spellEnd"/>
            <w:r w:rsidR="00955731">
              <w:rPr>
                <w:sz w:val="28"/>
                <w:szCs w:val="28"/>
              </w:rPr>
              <w:t xml:space="preserve"> саны 96</w:t>
            </w:r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адам</w:t>
            </w:r>
            <w:proofErr w:type="spellEnd"/>
            <w:r w:rsidRPr="00845E5C">
              <w:rPr>
                <w:sz w:val="28"/>
                <w:szCs w:val="28"/>
              </w:rPr>
              <w:t>.</w:t>
            </w:r>
          </w:p>
        </w:tc>
      </w:tr>
      <w:tr w:rsidR="00845E5C" w:rsidRPr="00845E5C" w:rsidTr="0085377B">
        <w:trPr>
          <w:trHeight w:val="447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45E5C" w:rsidRPr="00845E5C" w:rsidRDefault="00845E5C" w:rsidP="004F2EC8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sz w:val="28"/>
                <w:szCs w:val="28"/>
              </w:rPr>
            </w:pPr>
            <w:proofErr w:type="spellStart"/>
            <w:r w:rsidRPr="00845E5C">
              <w:rPr>
                <w:b/>
                <w:sz w:val="28"/>
                <w:szCs w:val="28"/>
              </w:rPr>
              <w:t>Жалпы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саны: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45E5C" w:rsidRPr="00845E5C" w:rsidRDefault="00845E5C" w:rsidP="00B52C15">
            <w:pPr>
              <w:rPr>
                <w:sz w:val="28"/>
                <w:szCs w:val="28"/>
              </w:rPr>
            </w:pPr>
            <w:r w:rsidRPr="00845E5C">
              <w:rPr>
                <w:sz w:val="28"/>
                <w:szCs w:val="28"/>
              </w:rPr>
              <w:t xml:space="preserve">1 </w:t>
            </w:r>
          </w:p>
        </w:tc>
      </w:tr>
      <w:tr w:rsidR="00845E5C" w:rsidRPr="00845E5C" w:rsidTr="0085377B">
        <w:trPr>
          <w:trHeight w:val="447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45E5C" w:rsidRPr="00845E5C" w:rsidRDefault="00845E5C" w:rsidP="004F2EC8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sz w:val="28"/>
                <w:szCs w:val="28"/>
              </w:rPr>
            </w:pPr>
            <w:proofErr w:type="spellStart"/>
            <w:r w:rsidRPr="00845E5C">
              <w:rPr>
                <w:b/>
                <w:sz w:val="28"/>
                <w:szCs w:val="28"/>
              </w:rPr>
              <w:t>Өлшем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бірлігі</w:t>
            </w:r>
            <w:proofErr w:type="spellEnd"/>
            <w:r w:rsidRPr="00845E5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45E5C" w:rsidRPr="00845E5C" w:rsidRDefault="00845E5C" w:rsidP="00B52C15">
            <w:pPr>
              <w:rPr>
                <w:sz w:val="28"/>
                <w:szCs w:val="28"/>
              </w:rPr>
            </w:pPr>
            <w:proofErr w:type="spellStart"/>
            <w:r w:rsidRPr="00845E5C">
              <w:rPr>
                <w:sz w:val="28"/>
                <w:szCs w:val="28"/>
              </w:rPr>
              <w:t>қызмет</w:t>
            </w:r>
            <w:proofErr w:type="spellEnd"/>
          </w:p>
        </w:tc>
      </w:tr>
      <w:tr w:rsidR="00845E5C" w:rsidRPr="00845E5C" w:rsidTr="00845E5C">
        <w:trPr>
          <w:trHeight w:val="643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45E5C" w:rsidRPr="00845E5C" w:rsidRDefault="00845E5C" w:rsidP="004F2EC8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sz w:val="28"/>
                <w:szCs w:val="28"/>
              </w:rPr>
            </w:pPr>
            <w:proofErr w:type="spellStart"/>
            <w:r w:rsidRPr="00845E5C">
              <w:rPr>
                <w:b/>
                <w:sz w:val="28"/>
                <w:szCs w:val="28"/>
              </w:rPr>
              <w:t>Жеткізу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орны</w:t>
            </w:r>
            <w:proofErr w:type="spellEnd"/>
            <w:r w:rsidRPr="00845E5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45E5C" w:rsidRDefault="00845E5C" w:rsidP="00B52C15">
            <w:pPr>
              <w:rPr>
                <w:sz w:val="28"/>
                <w:szCs w:val="28"/>
              </w:rPr>
            </w:pPr>
            <w:r w:rsidRPr="00845E5C">
              <w:rPr>
                <w:sz w:val="28"/>
                <w:szCs w:val="28"/>
              </w:rPr>
              <w:t>Қ</w:t>
            </w:r>
            <w:proofErr w:type="gramStart"/>
            <w:r w:rsidRPr="00845E5C">
              <w:rPr>
                <w:sz w:val="28"/>
                <w:szCs w:val="28"/>
              </w:rPr>
              <w:t>Р</w:t>
            </w:r>
            <w:proofErr w:type="gramEnd"/>
            <w:r w:rsidRPr="00845E5C">
              <w:rPr>
                <w:sz w:val="28"/>
                <w:szCs w:val="28"/>
              </w:rPr>
              <w:t xml:space="preserve">, ШҚО, </w:t>
            </w:r>
            <w:proofErr w:type="spellStart"/>
            <w:r w:rsidRPr="00845E5C">
              <w:rPr>
                <w:sz w:val="28"/>
                <w:szCs w:val="28"/>
              </w:rPr>
              <w:t>Өскемен</w:t>
            </w:r>
            <w:proofErr w:type="spellEnd"/>
            <w:r w:rsidRPr="00845E5C">
              <w:rPr>
                <w:sz w:val="28"/>
                <w:szCs w:val="28"/>
              </w:rPr>
              <w:t xml:space="preserve"> қ., Қ. </w:t>
            </w:r>
            <w:proofErr w:type="spellStart"/>
            <w:r w:rsidRPr="00845E5C">
              <w:rPr>
                <w:sz w:val="28"/>
                <w:szCs w:val="28"/>
              </w:rPr>
              <w:t>Қайсенов</w:t>
            </w:r>
            <w:proofErr w:type="spellEnd"/>
            <w:r w:rsidRPr="00845E5C">
              <w:rPr>
                <w:sz w:val="28"/>
                <w:szCs w:val="28"/>
              </w:rPr>
              <w:t xml:space="preserve"> к-</w:t>
            </w:r>
            <w:proofErr w:type="spellStart"/>
            <w:r w:rsidRPr="00845E5C">
              <w:rPr>
                <w:sz w:val="28"/>
                <w:szCs w:val="28"/>
              </w:rPr>
              <w:t>сі</w:t>
            </w:r>
            <w:proofErr w:type="spellEnd"/>
            <w:r w:rsidRPr="00845E5C">
              <w:rPr>
                <w:sz w:val="28"/>
                <w:szCs w:val="28"/>
              </w:rPr>
              <w:t>, 40</w:t>
            </w:r>
            <w:r>
              <w:rPr>
                <w:sz w:val="28"/>
                <w:szCs w:val="28"/>
              </w:rPr>
              <w:t>,</w:t>
            </w:r>
          </w:p>
          <w:p w:rsidR="00845E5C" w:rsidRPr="00845E5C" w:rsidRDefault="00845E5C" w:rsidP="00B52C15">
            <w:pPr>
              <w:rPr>
                <w:sz w:val="28"/>
                <w:szCs w:val="28"/>
              </w:rPr>
            </w:pPr>
            <w:r w:rsidRPr="00845E5C">
              <w:rPr>
                <w:sz w:val="28"/>
                <w:szCs w:val="28"/>
              </w:rPr>
              <w:t>БСН 990340007011</w:t>
            </w:r>
          </w:p>
        </w:tc>
      </w:tr>
      <w:tr w:rsidR="00845E5C" w:rsidRPr="00845E5C" w:rsidTr="0085377B">
        <w:trPr>
          <w:trHeight w:val="447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45E5C" w:rsidRPr="00845E5C" w:rsidRDefault="00845E5C" w:rsidP="004F2EC8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sz w:val="28"/>
                <w:szCs w:val="28"/>
              </w:rPr>
            </w:pPr>
            <w:proofErr w:type="spellStart"/>
            <w:r w:rsidRPr="00845E5C">
              <w:rPr>
                <w:b/>
                <w:sz w:val="28"/>
                <w:szCs w:val="28"/>
              </w:rPr>
              <w:t>Жеткізу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мерзі</w:t>
            </w:r>
            <w:proofErr w:type="gramStart"/>
            <w:r w:rsidRPr="00845E5C">
              <w:rPr>
                <w:b/>
                <w:sz w:val="28"/>
                <w:szCs w:val="28"/>
              </w:rPr>
              <w:t>м</w:t>
            </w:r>
            <w:proofErr w:type="gramEnd"/>
            <w:r w:rsidRPr="00845E5C">
              <w:rPr>
                <w:b/>
                <w:sz w:val="28"/>
                <w:szCs w:val="28"/>
              </w:rPr>
              <w:t>і</w:t>
            </w:r>
            <w:proofErr w:type="spellEnd"/>
            <w:r w:rsidRPr="00845E5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45E5C" w:rsidRPr="00845E5C" w:rsidRDefault="00845E5C" w:rsidP="00B52C15">
            <w:pPr>
              <w:rPr>
                <w:sz w:val="28"/>
                <w:szCs w:val="28"/>
              </w:rPr>
            </w:pPr>
            <w:proofErr w:type="spellStart"/>
            <w:r w:rsidRPr="00845E5C">
              <w:rPr>
                <w:sz w:val="28"/>
                <w:szCs w:val="28"/>
              </w:rPr>
              <w:t>Шарт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жасалған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күннен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бастап</w:t>
            </w:r>
            <w:proofErr w:type="spellEnd"/>
            <w:r w:rsidRPr="00845E5C">
              <w:rPr>
                <w:sz w:val="28"/>
                <w:szCs w:val="28"/>
              </w:rPr>
              <w:t xml:space="preserve"> 15 </w:t>
            </w:r>
            <w:proofErr w:type="spellStart"/>
            <w:r w:rsidRPr="00845E5C">
              <w:rPr>
                <w:sz w:val="28"/>
                <w:szCs w:val="28"/>
              </w:rPr>
              <w:t>күнтізбелік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45E5C">
              <w:rPr>
                <w:sz w:val="28"/>
                <w:szCs w:val="28"/>
              </w:rPr>
              <w:t>к</w:t>
            </w:r>
            <w:proofErr w:type="gramEnd"/>
            <w:r w:rsidRPr="00845E5C">
              <w:rPr>
                <w:sz w:val="28"/>
                <w:szCs w:val="28"/>
              </w:rPr>
              <w:t>үн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ішінде</w:t>
            </w:r>
            <w:proofErr w:type="spellEnd"/>
            <w:r w:rsidRPr="00845E5C">
              <w:rPr>
                <w:sz w:val="28"/>
                <w:szCs w:val="28"/>
              </w:rPr>
              <w:t>.</w:t>
            </w:r>
          </w:p>
        </w:tc>
      </w:tr>
      <w:tr w:rsidR="00845E5C" w:rsidRPr="004F5B18" w:rsidTr="0085377B">
        <w:trPr>
          <w:trHeight w:val="447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45E5C" w:rsidRPr="00845E5C" w:rsidRDefault="00845E5C" w:rsidP="004F2EC8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sz w:val="28"/>
                <w:szCs w:val="28"/>
              </w:rPr>
            </w:pPr>
            <w:proofErr w:type="spellStart"/>
            <w:r w:rsidRPr="00845E5C">
              <w:rPr>
                <w:b/>
                <w:sz w:val="28"/>
                <w:szCs w:val="28"/>
              </w:rPr>
              <w:t>Көрсетілетін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қызметке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қойылатын</w:t>
            </w:r>
            <w:proofErr w:type="spellEnd"/>
            <w:r w:rsidRPr="00845E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b/>
                <w:sz w:val="28"/>
                <w:szCs w:val="28"/>
              </w:rPr>
              <w:t>талаптар</w:t>
            </w:r>
            <w:proofErr w:type="spellEnd"/>
            <w:r w:rsidRPr="00845E5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45E5C" w:rsidRPr="00845E5C" w:rsidRDefault="00845E5C" w:rsidP="00845E5C">
            <w:pPr>
              <w:rPr>
                <w:sz w:val="28"/>
                <w:szCs w:val="28"/>
              </w:rPr>
            </w:pPr>
            <w:proofErr w:type="spellStart"/>
            <w:r w:rsidRPr="00845E5C">
              <w:rPr>
                <w:sz w:val="28"/>
                <w:szCs w:val="28"/>
              </w:rPr>
              <w:t>Жазатайым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оқиғалардан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сақтандыру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бойынша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қызметтер</w:t>
            </w:r>
            <w:proofErr w:type="spellEnd"/>
          </w:p>
          <w:p w:rsidR="00845E5C" w:rsidRPr="00845E5C" w:rsidRDefault="00845E5C" w:rsidP="00845E5C">
            <w:pPr>
              <w:rPr>
                <w:sz w:val="28"/>
                <w:szCs w:val="28"/>
              </w:rPr>
            </w:pPr>
            <w:proofErr w:type="spellStart"/>
            <w:r w:rsidRPr="00845E5C">
              <w:rPr>
                <w:sz w:val="28"/>
                <w:szCs w:val="28"/>
              </w:rPr>
              <w:t>Қызметкерлерді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еңбек</w:t>
            </w:r>
            <w:proofErr w:type="spellEnd"/>
            <w:r w:rsidRPr="00845E5C">
              <w:rPr>
                <w:sz w:val="28"/>
                <w:szCs w:val="28"/>
              </w:rPr>
              <w:t xml:space="preserve"> (</w:t>
            </w:r>
            <w:proofErr w:type="spellStart"/>
            <w:r w:rsidRPr="00845E5C">
              <w:rPr>
                <w:sz w:val="28"/>
                <w:szCs w:val="28"/>
              </w:rPr>
              <w:t>қызметтік</w:t>
            </w:r>
            <w:proofErr w:type="spellEnd"/>
            <w:r w:rsidRPr="00845E5C">
              <w:rPr>
                <w:sz w:val="28"/>
                <w:szCs w:val="28"/>
              </w:rPr>
              <w:t xml:space="preserve">) </w:t>
            </w:r>
            <w:proofErr w:type="spellStart"/>
            <w:r w:rsidRPr="00845E5C">
              <w:rPr>
                <w:sz w:val="28"/>
                <w:szCs w:val="28"/>
              </w:rPr>
              <w:t>міндеттерін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атқару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кезінде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жазатайым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оқиғалардан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сақт</w:t>
            </w:r>
            <w:r w:rsidR="003B0E12">
              <w:rPr>
                <w:sz w:val="28"/>
                <w:szCs w:val="28"/>
              </w:rPr>
              <w:t>андыру</w:t>
            </w:r>
            <w:proofErr w:type="spellEnd"/>
            <w:r w:rsidR="003B0E12">
              <w:rPr>
                <w:sz w:val="28"/>
                <w:szCs w:val="28"/>
              </w:rPr>
              <w:t xml:space="preserve"> </w:t>
            </w:r>
            <w:proofErr w:type="spellStart"/>
            <w:r w:rsidR="003B0E12">
              <w:rPr>
                <w:sz w:val="28"/>
                <w:szCs w:val="28"/>
              </w:rPr>
              <w:t>бойынша</w:t>
            </w:r>
            <w:proofErr w:type="spellEnd"/>
            <w:r w:rsidR="003B0E12">
              <w:rPr>
                <w:sz w:val="28"/>
                <w:szCs w:val="28"/>
              </w:rPr>
              <w:t xml:space="preserve"> </w:t>
            </w:r>
            <w:proofErr w:type="spellStart"/>
            <w:r w:rsidR="003B0E12">
              <w:rPr>
                <w:sz w:val="28"/>
                <w:szCs w:val="28"/>
              </w:rPr>
              <w:t>қызметтер</w:t>
            </w:r>
            <w:proofErr w:type="spellEnd"/>
            <w:r w:rsidR="003B0E12">
              <w:rPr>
                <w:sz w:val="28"/>
                <w:szCs w:val="28"/>
              </w:rPr>
              <w:t xml:space="preserve"> саны 96</w:t>
            </w:r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адам</w:t>
            </w:r>
            <w:proofErr w:type="spellEnd"/>
            <w:r w:rsidRPr="00845E5C">
              <w:rPr>
                <w:sz w:val="28"/>
                <w:szCs w:val="28"/>
              </w:rPr>
              <w:t>.</w:t>
            </w:r>
          </w:p>
          <w:p w:rsidR="00845E5C" w:rsidRPr="00845E5C" w:rsidRDefault="00845E5C" w:rsidP="00845E5C">
            <w:pPr>
              <w:rPr>
                <w:sz w:val="28"/>
                <w:szCs w:val="28"/>
              </w:rPr>
            </w:pPr>
            <w:r w:rsidRPr="00845E5C">
              <w:rPr>
                <w:sz w:val="28"/>
                <w:szCs w:val="28"/>
              </w:rPr>
              <w:t xml:space="preserve">1 </w:t>
            </w:r>
          </w:p>
          <w:p w:rsidR="00845E5C" w:rsidRPr="00845E5C" w:rsidRDefault="00845E5C" w:rsidP="00845E5C">
            <w:pPr>
              <w:rPr>
                <w:sz w:val="28"/>
                <w:szCs w:val="28"/>
              </w:rPr>
            </w:pPr>
            <w:proofErr w:type="spellStart"/>
            <w:r w:rsidRPr="00845E5C">
              <w:rPr>
                <w:sz w:val="28"/>
                <w:szCs w:val="28"/>
              </w:rPr>
              <w:t>қызмет</w:t>
            </w:r>
            <w:proofErr w:type="spellEnd"/>
          </w:p>
          <w:p w:rsidR="00845E5C" w:rsidRPr="00845E5C" w:rsidRDefault="00845E5C" w:rsidP="00845E5C">
            <w:pPr>
              <w:rPr>
                <w:sz w:val="28"/>
                <w:szCs w:val="28"/>
              </w:rPr>
            </w:pPr>
            <w:r w:rsidRPr="00845E5C">
              <w:rPr>
                <w:sz w:val="28"/>
                <w:szCs w:val="28"/>
              </w:rPr>
              <w:t>Қ</w:t>
            </w:r>
            <w:proofErr w:type="gramStart"/>
            <w:r w:rsidRPr="00845E5C">
              <w:rPr>
                <w:sz w:val="28"/>
                <w:szCs w:val="28"/>
              </w:rPr>
              <w:t>Р</w:t>
            </w:r>
            <w:proofErr w:type="gramEnd"/>
            <w:r w:rsidRPr="00845E5C">
              <w:rPr>
                <w:sz w:val="28"/>
                <w:szCs w:val="28"/>
              </w:rPr>
              <w:t xml:space="preserve">, ШҚО, </w:t>
            </w:r>
            <w:proofErr w:type="spellStart"/>
            <w:r w:rsidRPr="00845E5C">
              <w:rPr>
                <w:sz w:val="28"/>
                <w:szCs w:val="28"/>
              </w:rPr>
              <w:t>Өскемен</w:t>
            </w:r>
            <w:proofErr w:type="spellEnd"/>
            <w:r w:rsidRPr="00845E5C">
              <w:rPr>
                <w:sz w:val="28"/>
                <w:szCs w:val="28"/>
              </w:rPr>
              <w:t xml:space="preserve"> қ., Қ. </w:t>
            </w:r>
            <w:proofErr w:type="spellStart"/>
            <w:r w:rsidRPr="00845E5C">
              <w:rPr>
                <w:sz w:val="28"/>
                <w:szCs w:val="28"/>
              </w:rPr>
              <w:t>Қайсенов</w:t>
            </w:r>
            <w:proofErr w:type="spellEnd"/>
            <w:r w:rsidRPr="00845E5C">
              <w:rPr>
                <w:sz w:val="28"/>
                <w:szCs w:val="28"/>
              </w:rPr>
              <w:t xml:space="preserve"> к-</w:t>
            </w:r>
            <w:proofErr w:type="spellStart"/>
            <w:r w:rsidRPr="00845E5C">
              <w:rPr>
                <w:sz w:val="28"/>
                <w:szCs w:val="28"/>
              </w:rPr>
              <w:t>сі</w:t>
            </w:r>
            <w:proofErr w:type="spellEnd"/>
            <w:r w:rsidRPr="00845E5C">
              <w:rPr>
                <w:sz w:val="28"/>
                <w:szCs w:val="28"/>
              </w:rPr>
              <w:t>, 40</w:t>
            </w:r>
          </w:p>
          <w:p w:rsidR="00845E5C" w:rsidRPr="00845E5C" w:rsidRDefault="00845E5C" w:rsidP="00845E5C">
            <w:pPr>
              <w:rPr>
                <w:sz w:val="28"/>
                <w:szCs w:val="28"/>
              </w:rPr>
            </w:pPr>
            <w:r w:rsidRPr="00845E5C">
              <w:rPr>
                <w:sz w:val="28"/>
                <w:szCs w:val="28"/>
              </w:rPr>
              <w:t>БСН 990340007011</w:t>
            </w:r>
          </w:p>
          <w:p w:rsidR="00845E5C" w:rsidRPr="00845E5C" w:rsidRDefault="00845E5C" w:rsidP="00845E5C">
            <w:pPr>
              <w:rPr>
                <w:sz w:val="28"/>
                <w:szCs w:val="28"/>
              </w:rPr>
            </w:pPr>
            <w:proofErr w:type="spellStart"/>
            <w:r w:rsidRPr="00845E5C">
              <w:rPr>
                <w:sz w:val="28"/>
                <w:szCs w:val="28"/>
              </w:rPr>
              <w:t>Шарт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жасалған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күннен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бастап</w:t>
            </w:r>
            <w:proofErr w:type="spellEnd"/>
            <w:r w:rsidRPr="00845E5C">
              <w:rPr>
                <w:sz w:val="28"/>
                <w:szCs w:val="28"/>
              </w:rPr>
              <w:t xml:space="preserve"> 15 </w:t>
            </w:r>
            <w:proofErr w:type="spellStart"/>
            <w:r w:rsidRPr="00845E5C">
              <w:rPr>
                <w:sz w:val="28"/>
                <w:szCs w:val="28"/>
              </w:rPr>
              <w:t>күнтізбелік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45E5C">
              <w:rPr>
                <w:sz w:val="28"/>
                <w:szCs w:val="28"/>
              </w:rPr>
              <w:t>к</w:t>
            </w:r>
            <w:proofErr w:type="gramEnd"/>
            <w:r w:rsidRPr="00845E5C">
              <w:rPr>
                <w:sz w:val="28"/>
                <w:szCs w:val="28"/>
              </w:rPr>
              <w:t>үн</w:t>
            </w:r>
            <w:proofErr w:type="spellEnd"/>
            <w:r w:rsidRPr="00845E5C">
              <w:rPr>
                <w:sz w:val="28"/>
                <w:szCs w:val="28"/>
              </w:rPr>
              <w:t xml:space="preserve"> </w:t>
            </w:r>
            <w:proofErr w:type="spellStart"/>
            <w:r w:rsidRPr="00845E5C">
              <w:rPr>
                <w:sz w:val="28"/>
                <w:szCs w:val="28"/>
              </w:rPr>
              <w:t>ішінде</w:t>
            </w:r>
            <w:proofErr w:type="spellEnd"/>
            <w:r w:rsidRPr="00845E5C">
              <w:rPr>
                <w:sz w:val="28"/>
                <w:szCs w:val="28"/>
              </w:rPr>
              <w:t>.</w:t>
            </w:r>
          </w:p>
          <w:p w:rsidR="00F12926" w:rsidRPr="00F12926" w:rsidRDefault="00845E5C" w:rsidP="00F12926">
            <w:pPr>
              <w:pStyle w:val="HTML"/>
              <w:rPr>
                <w:rFonts w:ascii="Courier New" w:hAnsi="Courier New" w:cs="Courier New"/>
                <w:color w:val="auto"/>
              </w:rPr>
            </w:pPr>
            <w:r w:rsidRPr="00845E5C">
              <w:rPr>
                <w:sz w:val="28"/>
                <w:szCs w:val="28"/>
              </w:rPr>
              <w:t>1.</w:t>
            </w:r>
            <w:r w:rsidR="00F12926" w:rsidRPr="00F12926">
              <w:rPr>
                <w:rFonts w:ascii="Courier New" w:hAnsi="Courier New" w:cs="Courier New"/>
                <w:color w:val="auto"/>
                <w:lang w:val="kk-KZ"/>
              </w:rPr>
              <w:t xml:space="preserve"> </w:t>
            </w:r>
            <w:r w:rsidR="00F12926" w:rsidRPr="00F12926">
              <w:rPr>
                <w:rFonts w:ascii="Times New Roman" w:hAnsi="Times New Roman"/>
                <w:color w:val="auto"/>
                <w:sz w:val="28"/>
                <w:szCs w:val="28"/>
                <w:lang w:val="kk-KZ"/>
              </w:rPr>
              <w:t xml:space="preserve">Еңбекақы қоры </w:t>
            </w:r>
            <w:r w:rsidR="00F216A6">
              <w:rPr>
                <w:rFonts w:ascii="Times New Roman" w:hAnsi="Times New Roman"/>
                <w:color w:val="auto"/>
                <w:sz w:val="28"/>
                <w:szCs w:val="28"/>
                <w:lang w:val="kk-KZ"/>
              </w:rPr>
              <w:t xml:space="preserve">– </w:t>
            </w:r>
            <w:r w:rsidR="00F216A6" w:rsidRPr="00F216A6">
              <w:rPr>
                <w:rFonts w:ascii="Times New Roman" w:hAnsi="Times New Roman"/>
                <w:color w:val="auto"/>
                <w:sz w:val="28"/>
                <w:szCs w:val="28"/>
                <w:lang w:val="kk-KZ"/>
              </w:rPr>
              <w:t>273</w:t>
            </w:r>
            <w:r w:rsidR="00F216A6">
              <w:rPr>
                <w:rFonts w:ascii="Times New Roman" w:hAnsi="Times New Roman"/>
                <w:color w:val="auto"/>
                <w:sz w:val="28"/>
                <w:szCs w:val="28"/>
                <w:lang w:val="kk-KZ"/>
              </w:rPr>
              <w:t xml:space="preserve"> </w:t>
            </w:r>
            <w:r w:rsidR="00F216A6" w:rsidRPr="00F216A6">
              <w:rPr>
                <w:rFonts w:ascii="Times New Roman" w:hAnsi="Times New Roman"/>
                <w:color w:val="auto"/>
                <w:sz w:val="28"/>
                <w:szCs w:val="28"/>
                <w:lang w:val="kk-KZ"/>
              </w:rPr>
              <w:t>193</w:t>
            </w:r>
            <w:r w:rsidR="00F216A6">
              <w:rPr>
                <w:rFonts w:ascii="Times New Roman" w:hAnsi="Times New Roman"/>
                <w:color w:val="auto"/>
                <w:sz w:val="28"/>
                <w:szCs w:val="28"/>
                <w:lang w:val="kk-KZ"/>
              </w:rPr>
              <w:t xml:space="preserve"> 000   </w:t>
            </w:r>
            <w:r w:rsidR="00F12926" w:rsidRPr="00F12926">
              <w:rPr>
                <w:rFonts w:ascii="Times New Roman" w:hAnsi="Times New Roman"/>
                <w:color w:val="auto"/>
                <w:sz w:val="28"/>
                <w:szCs w:val="28"/>
                <w:lang w:val="kk-KZ"/>
              </w:rPr>
              <w:t xml:space="preserve"> теңге</w:t>
            </w:r>
          </w:p>
          <w:p w:rsidR="00845E5C" w:rsidRPr="00955731" w:rsidRDefault="00F12926" w:rsidP="00845E5C">
            <w:pPr>
              <w:rPr>
                <w:sz w:val="28"/>
                <w:szCs w:val="28"/>
                <w:lang w:val="kk-KZ"/>
              </w:rPr>
            </w:pPr>
            <w:r w:rsidRPr="00955731">
              <w:rPr>
                <w:sz w:val="28"/>
                <w:szCs w:val="28"/>
                <w:lang w:val="kk-KZ"/>
              </w:rPr>
              <w:t>2.</w:t>
            </w:r>
            <w:r w:rsidR="00845E5C" w:rsidRPr="00955731">
              <w:rPr>
                <w:sz w:val="28"/>
                <w:szCs w:val="28"/>
                <w:lang w:val="kk-KZ"/>
              </w:rPr>
              <w:t>Қызметті белгіленген мерзімде орындау және оларды сақтандыру шарты күшіне енген сәттен бастап 12 ай ішінде орындау.</w:t>
            </w:r>
          </w:p>
          <w:p w:rsidR="00845E5C" w:rsidRPr="003B0E12" w:rsidRDefault="00F12926" w:rsidP="00845E5C">
            <w:pPr>
              <w:rPr>
                <w:sz w:val="28"/>
                <w:szCs w:val="28"/>
                <w:lang w:val="kk-KZ"/>
              </w:rPr>
            </w:pPr>
            <w:r w:rsidRPr="003B0E12">
              <w:rPr>
                <w:sz w:val="28"/>
                <w:szCs w:val="28"/>
                <w:lang w:val="kk-KZ"/>
              </w:rPr>
              <w:t>3.</w:t>
            </w:r>
            <w:r w:rsidR="00845E5C" w:rsidRPr="003B0E12">
              <w:rPr>
                <w:sz w:val="28"/>
                <w:szCs w:val="28"/>
                <w:lang w:val="kk-KZ"/>
              </w:rPr>
              <w:t>Сатып алу мәні-Қызметкерлерді еңбек (қызметтік) міндеттерін орындау кезінде жазатайым оқиғалардан міндетті сақтандыру.</w:t>
            </w:r>
          </w:p>
          <w:p w:rsidR="00845E5C" w:rsidRPr="003B0E12" w:rsidRDefault="00F12926" w:rsidP="00845E5C">
            <w:pPr>
              <w:rPr>
                <w:sz w:val="28"/>
                <w:szCs w:val="28"/>
                <w:lang w:val="kk-KZ"/>
              </w:rPr>
            </w:pPr>
            <w:r w:rsidRPr="003B0E12">
              <w:rPr>
                <w:sz w:val="28"/>
                <w:szCs w:val="28"/>
                <w:lang w:val="kk-KZ"/>
              </w:rPr>
              <w:t>4.</w:t>
            </w:r>
            <w:r w:rsidR="00845E5C" w:rsidRPr="003B0E12">
              <w:rPr>
                <w:sz w:val="28"/>
                <w:szCs w:val="28"/>
                <w:lang w:val="kk-KZ"/>
              </w:rPr>
              <w:t>Сақтандыру түрі-НС сақтандыру.</w:t>
            </w:r>
          </w:p>
          <w:p w:rsidR="00845E5C" w:rsidRPr="003B0E12" w:rsidRDefault="00F12926" w:rsidP="00845E5C">
            <w:pPr>
              <w:rPr>
                <w:sz w:val="28"/>
                <w:szCs w:val="28"/>
                <w:lang w:val="kk-KZ"/>
              </w:rPr>
            </w:pPr>
            <w:r w:rsidRPr="003B0E12">
              <w:rPr>
                <w:sz w:val="28"/>
                <w:szCs w:val="28"/>
                <w:lang w:val="kk-KZ"/>
              </w:rPr>
              <w:t>5.</w:t>
            </w:r>
            <w:r w:rsidR="00845E5C" w:rsidRPr="003B0E12">
              <w:rPr>
                <w:sz w:val="28"/>
                <w:szCs w:val="28"/>
                <w:lang w:val="kk-KZ"/>
              </w:rPr>
              <w:t>"Еңбек (қызметтік) міндеттерін міндетті сақтандыру туралы" Заңға сәйкес</w:t>
            </w:r>
          </w:p>
          <w:p w:rsidR="00845E5C" w:rsidRPr="003B0E12" w:rsidRDefault="00F12926" w:rsidP="00845E5C">
            <w:pPr>
              <w:rPr>
                <w:sz w:val="28"/>
                <w:szCs w:val="28"/>
                <w:lang w:val="kk-KZ"/>
              </w:rPr>
            </w:pPr>
            <w:r w:rsidRPr="003B0E12">
              <w:rPr>
                <w:sz w:val="28"/>
                <w:szCs w:val="28"/>
                <w:lang w:val="kk-KZ"/>
              </w:rPr>
              <w:t>6</w:t>
            </w:r>
            <w:r w:rsidR="003615D3" w:rsidRPr="003B0E12">
              <w:rPr>
                <w:sz w:val="28"/>
                <w:szCs w:val="28"/>
                <w:lang w:val="kk-KZ"/>
              </w:rPr>
              <w:t>.ОК</w:t>
            </w:r>
            <w:r w:rsidR="00845E5C" w:rsidRPr="003B0E12">
              <w:rPr>
                <w:sz w:val="28"/>
                <w:szCs w:val="28"/>
                <w:lang w:val="kk-KZ"/>
              </w:rPr>
              <w:t>ЭД:</w:t>
            </w:r>
          </w:p>
          <w:p w:rsidR="00845E5C" w:rsidRPr="003B0E12" w:rsidRDefault="00845E5C" w:rsidP="00845E5C">
            <w:pPr>
              <w:rPr>
                <w:sz w:val="28"/>
                <w:szCs w:val="28"/>
                <w:lang w:val="kk-KZ"/>
              </w:rPr>
            </w:pPr>
            <w:r w:rsidRPr="003B0E12">
              <w:rPr>
                <w:sz w:val="28"/>
                <w:szCs w:val="28"/>
                <w:lang w:val="kk-KZ"/>
              </w:rPr>
              <w:t xml:space="preserve"> - 91020 Мұражайлардың қызметі;</w:t>
            </w:r>
          </w:p>
          <w:p w:rsidR="00845E5C" w:rsidRPr="003B0E12" w:rsidRDefault="00845E5C" w:rsidP="00845E5C">
            <w:pPr>
              <w:rPr>
                <w:sz w:val="28"/>
                <w:szCs w:val="28"/>
                <w:lang w:val="kk-KZ"/>
              </w:rPr>
            </w:pPr>
            <w:r w:rsidRPr="003B0E12">
              <w:rPr>
                <w:sz w:val="28"/>
                <w:szCs w:val="28"/>
                <w:lang w:val="kk-KZ"/>
              </w:rPr>
              <w:t>- 72209 археология саласындағы зерттеулер мен эксперименттік әзірлемелер.</w:t>
            </w:r>
          </w:p>
        </w:tc>
      </w:tr>
    </w:tbl>
    <w:p w:rsidR="00DE0EC3" w:rsidRPr="003B0E12" w:rsidRDefault="00DE0EC3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  <w:lang w:val="kk-KZ"/>
        </w:rPr>
      </w:pPr>
    </w:p>
    <w:p w:rsidR="00A8301B" w:rsidRPr="003B0E12" w:rsidRDefault="00A8301B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  <w:lang w:val="kk-KZ"/>
        </w:rPr>
      </w:pPr>
    </w:p>
    <w:p w:rsidR="00A8301B" w:rsidRPr="003B0E12" w:rsidRDefault="00A8301B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  <w:lang w:val="kk-KZ"/>
        </w:rPr>
      </w:pPr>
    </w:p>
    <w:p w:rsidR="00A8301B" w:rsidRPr="003B0E12" w:rsidRDefault="00A8301B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  <w:lang w:val="kk-KZ"/>
        </w:rPr>
      </w:pPr>
    </w:p>
    <w:p w:rsidR="00A8301B" w:rsidRPr="003B0E12" w:rsidRDefault="00A8301B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  <w:lang w:val="kk-KZ"/>
        </w:rPr>
      </w:pPr>
    </w:p>
    <w:p w:rsidR="00A8301B" w:rsidRPr="003B0E12" w:rsidRDefault="00A8301B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  <w:lang w:val="kk-KZ"/>
        </w:rPr>
      </w:pPr>
    </w:p>
    <w:p w:rsidR="004F2EC8" w:rsidRPr="004F2EC8" w:rsidRDefault="004F2EC8" w:rsidP="00813AFF">
      <w:pPr>
        <w:shd w:val="clear" w:color="auto" w:fill="FFFFFF"/>
        <w:tabs>
          <w:tab w:val="left" w:pos="567"/>
          <w:tab w:val="left" w:pos="851"/>
        </w:tabs>
        <w:jc w:val="center"/>
        <w:rPr>
          <w:b/>
          <w:sz w:val="28"/>
          <w:szCs w:val="28"/>
        </w:rPr>
      </w:pPr>
      <w:r w:rsidRPr="004F2EC8">
        <w:rPr>
          <w:b/>
          <w:sz w:val="28"/>
          <w:szCs w:val="28"/>
        </w:rPr>
        <w:t>Техническая спецификация закупаемых услуг</w:t>
      </w:r>
    </w:p>
    <w:p w:rsidR="004F2EC8" w:rsidRPr="004F2EC8" w:rsidRDefault="004F2EC8" w:rsidP="004F2EC8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</w:rPr>
      </w:pPr>
    </w:p>
    <w:p w:rsidR="004F2EC8" w:rsidRDefault="004F2EC8" w:rsidP="004F2EC8">
      <w:pPr>
        <w:shd w:val="clear" w:color="auto" w:fill="FFFFFF"/>
        <w:tabs>
          <w:tab w:val="left" w:pos="567"/>
          <w:tab w:val="left" w:pos="851"/>
        </w:tabs>
        <w:jc w:val="both"/>
        <w:rPr>
          <w:sz w:val="28"/>
          <w:szCs w:val="28"/>
        </w:rPr>
      </w:pPr>
      <w:r w:rsidRPr="00E336EA">
        <w:rPr>
          <w:b/>
          <w:sz w:val="28"/>
          <w:szCs w:val="28"/>
        </w:rPr>
        <w:t>Наименование заказчика</w:t>
      </w:r>
      <w:r w:rsidR="00F23064">
        <w:rPr>
          <w:b/>
          <w:sz w:val="28"/>
          <w:szCs w:val="28"/>
        </w:rPr>
        <w:t>/организатора</w:t>
      </w:r>
      <w:r w:rsidRPr="00E336E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КГКП "О</w:t>
      </w:r>
      <w:r w:rsidRPr="004F2EC8">
        <w:rPr>
          <w:sz w:val="28"/>
          <w:szCs w:val="28"/>
        </w:rPr>
        <w:t>бластной историко-краеведческий музей" Управления культуры ВКО</w:t>
      </w:r>
    </w:p>
    <w:p w:rsidR="00F23064" w:rsidRPr="004F2EC8" w:rsidRDefault="00F23064" w:rsidP="004F2EC8">
      <w:pPr>
        <w:shd w:val="clear" w:color="auto" w:fill="FFFFFF"/>
        <w:tabs>
          <w:tab w:val="left" w:pos="567"/>
          <w:tab w:val="left" w:pos="851"/>
        </w:tabs>
        <w:jc w:val="both"/>
        <w:rPr>
          <w:sz w:val="28"/>
          <w:szCs w:val="28"/>
        </w:rPr>
      </w:pPr>
    </w:p>
    <w:tbl>
      <w:tblPr>
        <w:tblW w:w="9923" w:type="dxa"/>
        <w:tblInd w:w="-19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3119"/>
        <w:gridCol w:w="6804"/>
      </w:tblGrid>
      <w:tr w:rsidR="00D80A86" w:rsidRPr="008003F5" w:rsidTr="00E336EA">
        <w:trPr>
          <w:trHeight w:val="54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D80A86" w:rsidRPr="008003F5" w:rsidRDefault="00D80A86" w:rsidP="00845E5C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sz w:val="26"/>
                <w:szCs w:val="26"/>
                <w:lang w:val="kk-KZ" w:eastAsia="en-US"/>
              </w:rPr>
            </w:pPr>
            <w:r w:rsidRPr="008003F5">
              <w:rPr>
                <w:b/>
                <w:sz w:val="26"/>
                <w:szCs w:val="26"/>
                <w:lang w:eastAsia="en-US"/>
              </w:rPr>
              <w:t>Наименование закупки: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80A86" w:rsidRPr="00F95BAB" w:rsidRDefault="001A1F7D" w:rsidP="00845E5C">
            <w:pPr>
              <w:widowControl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1A1F7D">
              <w:rPr>
                <w:sz w:val="26"/>
                <w:szCs w:val="26"/>
                <w:lang w:eastAsia="en-US"/>
              </w:rPr>
              <w:t>Услуги по страхованию от несчастных случаев</w:t>
            </w:r>
          </w:p>
        </w:tc>
      </w:tr>
      <w:tr w:rsidR="00E22885" w:rsidRPr="008003F5" w:rsidTr="00E336EA">
        <w:trPr>
          <w:trHeight w:val="1191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E22885" w:rsidRPr="008003F5" w:rsidRDefault="00E22885" w:rsidP="00845E5C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sz w:val="26"/>
                <w:szCs w:val="26"/>
                <w:lang w:eastAsia="en-US"/>
              </w:rPr>
            </w:pPr>
            <w:r w:rsidRPr="008003F5">
              <w:rPr>
                <w:b/>
                <w:sz w:val="26"/>
                <w:szCs w:val="26"/>
                <w:lang w:eastAsia="en-US"/>
              </w:rPr>
              <w:t>Дополнительное описание: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77BA6" w:rsidRPr="00F95BAB" w:rsidRDefault="00BE1D8E" w:rsidP="00845E5C">
            <w:pPr>
              <w:pStyle w:val="a8"/>
              <w:widowControl w:val="0"/>
              <w:spacing w:line="276" w:lineRule="auto"/>
              <w:ind w:left="0"/>
              <w:jc w:val="both"/>
              <w:rPr>
                <w:sz w:val="26"/>
                <w:szCs w:val="26"/>
                <w:lang w:eastAsia="en-US"/>
              </w:rPr>
            </w:pPr>
            <w:r w:rsidRPr="00BE1D8E">
              <w:rPr>
                <w:sz w:val="26"/>
                <w:szCs w:val="26"/>
                <w:lang w:eastAsia="en-US"/>
              </w:rPr>
              <w:t>Услуги по страхованию работников от несчастных случаев при исполнении им трудовых (служебн</w:t>
            </w:r>
            <w:r w:rsidR="00955731">
              <w:rPr>
                <w:sz w:val="26"/>
                <w:szCs w:val="26"/>
                <w:lang w:eastAsia="en-US"/>
              </w:rPr>
              <w:t xml:space="preserve">ых) обязанностей в количестве </w:t>
            </w:r>
            <w:r w:rsidR="00955731">
              <w:rPr>
                <w:sz w:val="26"/>
                <w:szCs w:val="26"/>
                <w:lang w:val="kk-KZ" w:eastAsia="en-US"/>
              </w:rPr>
              <w:t>96</w:t>
            </w:r>
            <w:r w:rsidRPr="00BE1D8E">
              <w:rPr>
                <w:sz w:val="26"/>
                <w:szCs w:val="26"/>
                <w:lang w:eastAsia="en-US"/>
              </w:rPr>
              <w:t xml:space="preserve"> человек</w:t>
            </w:r>
            <w:r>
              <w:rPr>
                <w:sz w:val="26"/>
                <w:szCs w:val="26"/>
                <w:lang w:eastAsia="en-US"/>
              </w:rPr>
              <w:t>.</w:t>
            </w:r>
          </w:p>
        </w:tc>
      </w:tr>
      <w:tr w:rsidR="00B9722F" w:rsidRPr="008003F5" w:rsidTr="00E336EA">
        <w:trPr>
          <w:trHeight w:val="447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9722F" w:rsidRPr="008003F5" w:rsidRDefault="007C78F3" w:rsidP="00845E5C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sz w:val="26"/>
                <w:szCs w:val="26"/>
                <w:lang w:eastAsia="en-US"/>
              </w:rPr>
            </w:pPr>
            <w:r w:rsidRPr="008003F5">
              <w:rPr>
                <w:b/>
                <w:sz w:val="26"/>
                <w:szCs w:val="26"/>
                <w:lang w:eastAsia="en-US"/>
              </w:rPr>
              <w:t>Общее к</w:t>
            </w:r>
            <w:r w:rsidR="001A6CD9" w:rsidRPr="008003F5">
              <w:rPr>
                <w:b/>
                <w:sz w:val="26"/>
                <w:szCs w:val="26"/>
                <w:lang w:eastAsia="en-US"/>
              </w:rPr>
              <w:t>оличество: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9722F" w:rsidRPr="00F95BAB" w:rsidRDefault="009006E0" w:rsidP="00845E5C">
            <w:pPr>
              <w:widowControl w:val="0"/>
              <w:spacing w:line="276" w:lineRule="auto"/>
              <w:ind w:firstLine="240"/>
              <w:jc w:val="both"/>
              <w:rPr>
                <w:sz w:val="26"/>
                <w:szCs w:val="26"/>
                <w:lang w:eastAsia="en-US"/>
              </w:rPr>
            </w:pPr>
            <w:r w:rsidRPr="00F95BAB">
              <w:rPr>
                <w:sz w:val="26"/>
                <w:szCs w:val="26"/>
                <w:lang w:eastAsia="en-US"/>
              </w:rPr>
              <w:t xml:space="preserve">1 </w:t>
            </w:r>
          </w:p>
        </w:tc>
      </w:tr>
      <w:tr w:rsidR="00B9722F" w:rsidRPr="008003F5" w:rsidTr="00E336EA">
        <w:trPr>
          <w:trHeight w:val="447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9722F" w:rsidRPr="008003F5" w:rsidRDefault="001A6CD9" w:rsidP="00845E5C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sz w:val="26"/>
                <w:szCs w:val="26"/>
                <w:lang w:eastAsia="en-US"/>
              </w:rPr>
            </w:pPr>
            <w:r w:rsidRPr="008003F5">
              <w:rPr>
                <w:b/>
                <w:sz w:val="26"/>
                <w:szCs w:val="26"/>
                <w:lang w:eastAsia="en-US"/>
              </w:rPr>
              <w:t>Единица измерения: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9722F" w:rsidRPr="00F95BAB" w:rsidRDefault="003D3B7A" w:rsidP="00845E5C">
            <w:pPr>
              <w:widowControl w:val="0"/>
              <w:spacing w:line="276" w:lineRule="auto"/>
              <w:ind w:firstLine="240"/>
              <w:jc w:val="both"/>
              <w:rPr>
                <w:sz w:val="26"/>
                <w:szCs w:val="26"/>
                <w:lang w:eastAsia="en-US"/>
              </w:rPr>
            </w:pPr>
            <w:r w:rsidRPr="00F95BAB">
              <w:rPr>
                <w:sz w:val="26"/>
                <w:szCs w:val="26"/>
                <w:lang w:eastAsia="en-US"/>
              </w:rPr>
              <w:t>услуга</w:t>
            </w:r>
          </w:p>
        </w:tc>
      </w:tr>
      <w:tr w:rsidR="00B9722F" w:rsidRPr="008003F5" w:rsidTr="00E336EA">
        <w:trPr>
          <w:trHeight w:val="447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9722F" w:rsidRPr="008003F5" w:rsidRDefault="001A6CD9" w:rsidP="00845E5C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sz w:val="26"/>
                <w:szCs w:val="26"/>
                <w:lang w:eastAsia="en-US"/>
              </w:rPr>
            </w:pPr>
            <w:r w:rsidRPr="008003F5">
              <w:rPr>
                <w:b/>
                <w:sz w:val="26"/>
                <w:szCs w:val="26"/>
                <w:lang w:eastAsia="en-US"/>
              </w:rPr>
              <w:t>Место поставки: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9722F" w:rsidRDefault="00845E5C" w:rsidP="00845E5C">
            <w:pPr>
              <w:widowControl w:val="0"/>
              <w:spacing w:line="276" w:lineRule="auto"/>
              <w:ind w:firstLine="24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РК, ВКО</w:t>
            </w:r>
            <w:r w:rsidR="00BE1D8E" w:rsidRPr="00BE1D8E">
              <w:rPr>
                <w:sz w:val="26"/>
                <w:szCs w:val="26"/>
                <w:lang w:eastAsia="en-US"/>
              </w:rPr>
              <w:t xml:space="preserve">, </w:t>
            </w:r>
            <w:proofErr w:type="spellStart"/>
            <w:r w:rsidR="00BE1D8E" w:rsidRPr="00BE1D8E">
              <w:rPr>
                <w:sz w:val="26"/>
                <w:szCs w:val="26"/>
                <w:lang w:eastAsia="en-US"/>
              </w:rPr>
              <w:t>г</w:t>
            </w:r>
            <w:proofErr w:type="gramStart"/>
            <w:r w:rsidR="00BE1D8E" w:rsidRPr="00BE1D8E">
              <w:rPr>
                <w:sz w:val="26"/>
                <w:szCs w:val="26"/>
                <w:lang w:eastAsia="en-US"/>
              </w:rPr>
              <w:t>.У</w:t>
            </w:r>
            <w:proofErr w:type="gramEnd"/>
            <w:r w:rsidR="00BE1D8E" w:rsidRPr="00BE1D8E">
              <w:rPr>
                <w:sz w:val="26"/>
                <w:szCs w:val="26"/>
                <w:lang w:eastAsia="en-US"/>
              </w:rPr>
              <w:t>сть-Каменогорск</w:t>
            </w:r>
            <w:proofErr w:type="spellEnd"/>
            <w:r w:rsidR="00BE1D8E" w:rsidRPr="00BE1D8E">
              <w:rPr>
                <w:sz w:val="26"/>
                <w:szCs w:val="26"/>
                <w:lang w:eastAsia="en-US"/>
              </w:rPr>
              <w:t xml:space="preserve"> ул. </w:t>
            </w:r>
            <w:proofErr w:type="spellStart"/>
            <w:r w:rsidR="00BE1D8E" w:rsidRPr="00BE1D8E">
              <w:rPr>
                <w:sz w:val="26"/>
                <w:szCs w:val="26"/>
                <w:lang w:eastAsia="en-US"/>
              </w:rPr>
              <w:t>К.Кайсенова</w:t>
            </w:r>
            <w:proofErr w:type="spellEnd"/>
            <w:r w:rsidR="00BE1D8E" w:rsidRPr="00BE1D8E">
              <w:rPr>
                <w:sz w:val="26"/>
                <w:szCs w:val="26"/>
                <w:lang w:eastAsia="en-US"/>
              </w:rPr>
              <w:t xml:space="preserve"> 40</w:t>
            </w:r>
          </w:p>
          <w:p w:rsidR="005802D0" w:rsidRPr="00F95BAB" w:rsidRDefault="005802D0" w:rsidP="00845E5C">
            <w:pPr>
              <w:widowControl w:val="0"/>
              <w:spacing w:line="276" w:lineRule="auto"/>
              <w:ind w:firstLine="24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БИН 990340007011</w:t>
            </w:r>
          </w:p>
        </w:tc>
      </w:tr>
      <w:tr w:rsidR="00B9722F" w:rsidRPr="008003F5" w:rsidTr="00E336EA">
        <w:trPr>
          <w:trHeight w:val="447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9722F" w:rsidRPr="008003F5" w:rsidRDefault="001A6CD9" w:rsidP="00845E5C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sz w:val="26"/>
                <w:szCs w:val="26"/>
                <w:lang w:eastAsia="en-US"/>
              </w:rPr>
            </w:pPr>
            <w:r w:rsidRPr="008003F5">
              <w:rPr>
                <w:b/>
                <w:sz w:val="26"/>
                <w:szCs w:val="26"/>
                <w:lang w:eastAsia="en-US"/>
              </w:rPr>
              <w:t>Срок поставки: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9722F" w:rsidRPr="00F95BAB" w:rsidRDefault="00845E5C" w:rsidP="00845E5C">
            <w:pPr>
              <w:widowControl w:val="0"/>
              <w:spacing w:line="276" w:lineRule="auto"/>
              <w:ind w:firstLine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en-US"/>
              </w:rPr>
              <w:t>В течение 15</w:t>
            </w:r>
            <w:r w:rsidR="00BE1D8E" w:rsidRPr="00BE1D8E">
              <w:rPr>
                <w:sz w:val="26"/>
                <w:szCs w:val="26"/>
                <w:lang w:eastAsia="en-US"/>
              </w:rPr>
              <w:t xml:space="preserve"> календарных дней со дня заключения договора</w:t>
            </w:r>
            <w:r w:rsidR="00BE1D8E">
              <w:rPr>
                <w:sz w:val="26"/>
                <w:szCs w:val="26"/>
                <w:lang w:eastAsia="en-US"/>
              </w:rPr>
              <w:t>.</w:t>
            </w:r>
          </w:p>
        </w:tc>
      </w:tr>
      <w:tr w:rsidR="00A8301B" w:rsidRPr="008003F5" w:rsidTr="00F64590">
        <w:trPr>
          <w:trHeight w:val="3559"/>
        </w:trPr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A8301B" w:rsidRPr="008003F5" w:rsidRDefault="00A8301B" w:rsidP="00845E5C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sz w:val="26"/>
                <w:szCs w:val="26"/>
                <w:lang w:eastAsia="en-US"/>
              </w:rPr>
            </w:pPr>
            <w:r w:rsidRPr="00A8301B">
              <w:rPr>
                <w:b/>
                <w:sz w:val="26"/>
                <w:szCs w:val="26"/>
                <w:lang w:eastAsia="en-US"/>
              </w:rPr>
              <w:t>Требование к оказываемой услуге: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F12926" w:rsidRDefault="00F12926" w:rsidP="00845E5C">
            <w:pPr>
              <w:pStyle w:val="a8"/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Фонд заработной платы составляет -</w:t>
            </w:r>
            <w:r w:rsidR="004F5B18">
              <w:rPr>
                <w:sz w:val="26"/>
                <w:szCs w:val="26"/>
                <w:lang w:val="kk-KZ" w:eastAsia="en-US"/>
              </w:rPr>
              <w:t>2</w:t>
            </w:r>
            <w:r w:rsidR="004F5B18" w:rsidRPr="004F5B18">
              <w:rPr>
                <w:sz w:val="26"/>
                <w:szCs w:val="26"/>
                <w:lang w:eastAsia="en-US"/>
              </w:rPr>
              <w:t>73193000</w:t>
            </w:r>
            <w:r>
              <w:rPr>
                <w:sz w:val="26"/>
                <w:szCs w:val="26"/>
                <w:lang w:eastAsia="en-US"/>
              </w:rPr>
              <w:t xml:space="preserve"> тенге</w:t>
            </w:r>
            <w:r w:rsidR="004F5B18" w:rsidRPr="004F5B18">
              <w:rPr>
                <w:sz w:val="26"/>
                <w:szCs w:val="26"/>
                <w:lang w:eastAsia="en-US"/>
              </w:rPr>
              <w:t>.</w:t>
            </w:r>
            <w:bookmarkStart w:id="0" w:name="_GoBack"/>
            <w:bookmarkEnd w:id="0"/>
          </w:p>
          <w:p w:rsidR="00A8301B" w:rsidRDefault="00A8301B" w:rsidP="00845E5C">
            <w:pPr>
              <w:pStyle w:val="a8"/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Выполнить услугу в установленные сроки и выполнить их в течени</w:t>
            </w:r>
            <w:proofErr w:type="gramStart"/>
            <w:r>
              <w:rPr>
                <w:sz w:val="26"/>
                <w:szCs w:val="26"/>
                <w:lang w:eastAsia="en-US"/>
              </w:rPr>
              <w:t>и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12 месяцев с момента вступления в силу договора страхования.</w:t>
            </w:r>
          </w:p>
          <w:p w:rsidR="00A8301B" w:rsidRDefault="00A8301B" w:rsidP="00845E5C">
            <w:pPr>
              <w:pStyle w:val="a8"/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</w:rPr>
              <w:t>Предмет закупа – Обязательное страхование работников  от несчастных случаев при исполнении им трудовых (служебных) обязанностей.</w:t>
            </w:r>
          </w:p>
          <w:p w:rsidR="00A8301B" w:rsidRDefault="00A8301B" w:rsidP="00845E5C">
            <w:pPr>
              <w:pStyle w:val="a8"/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Вид страхования – страхование НС.</w:t>
            </w:r>
          </w:p>
          <w:p w:rsidR="00A8301B" w:rsidRDefault="00A8301B" w:rsidP="00845E5C">
            <w:pPr>
              <w:pStyle w:val="a8"/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</w:rPr>
              <w:t>Согласно Закона</w:t>
            </w:r>
            <w:proofErr w:type="gramEnd"/>
            <w:r>
              <w:rPr>
                <w:sz w:val="26"/>
                <w:szCs w:val="26"/>
              </w:rPr>
              <w:t xml:space="preserve"> «Об обязательном страховании им трудовых (служебных) обязанностей»</w:t>
            </w:r>
          </w:p>
          <w:p w:rsidR="00961F62" w:rsidRDefault="00A8301B" w:rsidP="00845E5C">
            <w:pPr>
              <w:pStyle w:val="a8"/>
              <w:widowControl w:val="0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ОКЭД</w:t>
            </w:r>
            <w:r w:rsidR="00961F62">
              <w:rPr>
                <w:sz w:val="26"/>
                <w:szCs w:val="26"/>
                <w:lang w:eastAsia="en-US"/>
              </w:rPr>
              <w:t>:</w:t>
            </w:r>
          </w:p>
          <w:p w:rsidR="00961F62" w:rsidRDefault="00A8301B" w:rsidP="00845E5C">
            <w:pPr>
              <w:pStyle w:val="a8"/>
              <w:widowControl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– 91020 Деятельность музеев</w:t>
            </w:r>
            <w:r w:rsidR="00961F62">
              <w:rPr>
                <w:sz w:val="26"/>
                <w:szCs w:val="26"/>
                <w:lang w:eastAsia="en-US"/>
              </w:rPr>
              <w:t>;</w:t>
            </w:r>
          </w:p>
          <w:p w:rsidR="00A8301B" w:rsidRPr="00C83228" w:rsidRDefault="00961F62" w:rsidP="00845E5C">
            <w:pPr>
              <w:pStyle w:val="a8"/>
              <w:widowControl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- </w:t>
            </w:r>
            <w:r w:rsidR="00A8301B">
              <w:rPr>
                <w:sz w:val="26"/>
                <w:szCs w:val="26"/>
                <w:lang w:eastAsia="en-US"/>
              </w:rPr>
              <w:t>72209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="00A8301B">
              <w:rPr>
                <w:sz w:val="26"/>
                <w:szCs w:val="26"/>
                <w:lang w:eastAsia="en-US"/>
              </w:rPr>
              <w:t>Исследования  и экспериментальные разработки в сфере археологии.</w:t>
            </w:r>
            <w:r w:rsidR="00A8301B" w:rsidRPr="00A8301B">
              <w:rPr>
                <w:b/>
                <w:sz w:val="26"/>
                <w:szCs w:val="26"/>
                <w:lang w:eastAsia="en-US"/>
              </w:rPr>
              <w:t xml:space="preserve"> </w:t>
            </w:r>
          </w:p>
        </w:tc>
      </w:tr>
    </w:tbl>
    <w:p w:rsidR="00F95BAB" w:rsidRPr="00A42117" w:rsidRDefault="00F95BAB" w:rsidP="00845E5C">
      <w:pPr>
        <w:jc w:val="both"/>
        <w:rPr>
          <w:sz w:val="28"/>
        </w:rPr>
      </w:pPr>
    </w:p>
    <w:sectPr w:rsidR="00F95BAB" w:rsidRPr="00A42117" w:rsidSect="00F95BAB">
      <w:headerReference w:type="default" r:id="rId9"/>
      <w:pgSz w:w="11906" w:h="16838"/>
      <w:pgMar w:top="709" w:right="850" w:bottom="568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F2F" w:rsidRDefault="00E91F2F" w:rsidP="008003F5">
      <w:r>
        <w:separator/>
      </w:r>
    </w:p>
  </w:endnote>
  <w:endnote w:type="continuationSeparator" w:id="0">
    <w:p w:rsidR="00E91F2F" w:rsidRDefault="00E91F2F" w:rsidP="00800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F2F" w:rsidRDefault="00E91F2F" w:rsidP="008003F5">
      <w:r>
        <w:separator/>
      </w:r>
    </w:p>
  </w:footnote>
  <w:footnote w:type="continuationSeparator" w:id="0">
    <w:p w:rsidR="00E91F2F" w:rsidRDefault="00E91F2F" w:rsidP="00800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3F5" w:rsidRDefault="008003F5" w:rsidP="008003F5">
    <w:pPr>
      <w:pStyle w:val="a9"/>
      <w:jc w:val="right"/>
    </w:pPr>
  </w:p>
  <w:p w:rsidR="00DE0EC3" w:rsidRDefault="00DE0EC3" w:rsidP="008003F5">
    <w:pPr>
      <w:pStyle w:val="a9"/>
      <w:jc w:val="right"/>
      <w:rPr>
        <w:i/>
      </w:rPr>
    </w:pPr>
    <w:r>
      <w:rPr>
        <w:i/>
      </w:rPr>
      <w:t>№</w:t>
    </w:r>
    <w:r w:rsidRPr="00DE0EC3">
      <w:rPr>
        <w:i/>
      </w:rPr>
      <w:t>2-қосымша</w:t>
    </w:r>
    <w:r w:rsidR="00F95BAB">
      <w:rPr>
        <w:i/>
      </w:rPr>
      <w:t>/</w:t>
    </w:r>
    <w:r w:rsidR="008003F5" w:rsidRPr="008003F5">
      <w:rPr>
        <w:i/>
      </w:rPr>
      <w:t>Приложение №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3594F"/>
    <w:multiLevelType w:val="hybridMultilevel"/>
    <w:tmpl w:val="07E6823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D8D27A4"/>
    <w:multiLevelType w:val="hybridMultilevel"/>
    <w:tmpl w:val="FCA4D528"/>
    <w:lvl w:ilvl="0" w:tplc="1D4097E0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">
    <w:nsid w:val="2EA650BB"/>
    <w:multiLevelType w:val="hybridMultilevel"/>
    <w:tmpl w:val="CB540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14E07"/>
    <w:multiLevelType w:val="hybridMultilevel"/>
    <w:tmpl w:val="445A9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A3916"/>
    <w:multiLevelType w:val="hybridMultilevel"/>
    <w:tmpl w:val="23A256DA"/>
    <w:lvl w:ilvl="0" w:tplc="A2D0A0FA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5">
    <w:nsid w:val="64F00FC8"/>
    <w:multiLevelType w:val="hybridMultilevel"/>
    <w:tmpl w:val="23A256DA"/>
    <w:lvl w:ilvl="0" w:tplc="A2D0A0FA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6">
    <w:nsid w:val="6E3950BB"/>
    <w:multiLevelType w:val="hybridMultilevel"/>
    <w:tmpl w:val="CA9697BE"/>
    <w:lvl w:ilvl="0" w:tplc="9F4EFDD0">
      <w:start w:val="1"/>
      <w:numFmt w:val="decimal"/>
      <w:lvlText w:val="%1."/>
      <w:lvlJc w:val="left"/>
      <w:pPr>
        <w:ind w:left="494" w:hanging="52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49" w:hanging="360"/>
      </w:pPr>
    </w:lvl>
    <w:lvl w:ilvl="2" w:tplc="0419001B" w:tentative="1">
      <w:start w:val="1"/>
      <w:numFmt w:val="lowerRoman"/>
      <w:lvlText w:val="%3."/>
      <w:lvlJc w:val="right"/>
      <w:pPr>
        <w:ind w:left="1769" w:hanging="180"/>
      </w:pPr>
    </w:lvl>
    <w:lvl w:ilvl="3" w:tplc="0419000F" w:tentative="1">
      <w:start w:val="1"/>
      <w:numFmt w:val="decimal"/>
      <w:lvlText w:val="%4."/>
      <w:lvlJc w:val="left"/>
      <w:pPr>
        <w:ind w:left="2489" w:hanging="360"/>
      </w:pPr>
    </w:lvl>
    <w:lvl w:ilvl="4" w:tplc="04190019" w:tentative="1">
      <w:start w:val="1"/>
      <w:numFmt w:val="lowerLetter"/>
      <w:lvlText w:val="%5."/>
      <w:lvlJc w:val="left"/>
      <w:pPr>
        <w:ind w:left="3209" w:hanging="360"/>
      </w:pPr>
    </w:lvl>
    <w:lvl w:ilvl="5" w:tplc="0419001B" w:tentative="1">
      <w:start w:val="1"/>
      <w:numFmt w:val="lowerRoman"/>
      <w:lvlText w:val="%6."/>
      <w:lvlJc w:val="right"/>
      <w:pPr>
        <w:ind w:left="3929" w:hanging="180"/>
      </w:pPr>
    </w:lvl>
    <w:lvl w:ilvl="6" w:tplc="0419000F" w:tentative="1">
      <w:start w:val="1"/>
      <w:numFmt w:val="decimal"/>
      <w:lvlText w:val="%7."/>
      <w:lvlJc w:val="left"/>
      <w:pPr>
        <w:ind w:left="4649" w:hanging="360"/>
      </w:pPr>
    </w:lvl>
    <w:lvl w:ilvl="7" w:tplc="04190019" w:tentative="1">
      <w:start w:val="1"/>
      <w:numFmt w:val="lowerLetter"/>
      <w:lvlText w:val="%8."/>
      <w:lvlJc w:val="left"/>
      <w:pPr>
        <w:ind w:left="5369" w:hanging="360"/>
      </w:pPr>
    </w:lvl>
    <w:lvl w:ilvl="8" w:tplc="0419001B" w:tentative="1">
      <w:start w:val="1"/>
      <w:numFmt w:val="lowerRoman"/>
      <w:lvlText w:val="%9."/>
      <w:lvlJc w:val="right"/>
      <w:pPr>
        <w:ind w:left="60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2F"/>
    <w:rsid w:val="00050EF0"/>
    <w:rsid w:val="00085C50"/>
    <w:rsid w:val="000B46BA"/>
    <w:rsid w:val="00150C4A"/>
    <w:rsid w:val="00164EF8"/>
    <w:rsid w:val="001749E8"/>
    <w:rsid w:val="001A1F7D"/>
    <w:rsid w:val="001A6CD9"/>
    <w:rsid w:val="00204C83"/>
    <w:rsid w:val="002212B8"/>
    <w:rsid w:val="002A50ED"/>
    <w:rsid w:val="002E725A"/>
    <w:rsid w:val="002F3BE2"/>
    <w:rsid w:val="003106B4"/>
    <w:rsid w:val="003615D3"/>
    <w:rsid w:val="00366DD6"/>
    <w:rsid w:val="00397044"/>
    <w:rsid w:val="003B0E12"/>
    <w:rsid w:val="003B19CC"/>
    <w:rsid w:val="003D3B7A"/>
    <w:rsid w:val="0041304E"/>
    <w:rsid w:val="00415946"/>
    <w:rsid w:val="00465CFF"/>
    <w:rsid w:val="004A18A5"/>
    <w:rsid w:val="004D6667"/>
    <w:rsid w:val="004E10ED"/>
    <w:rsid w:val="004F2EC8"/>
    <w:rsid w:val="004F5B18"/>
    <w:rsid w:val="00522732"/>
    <w:rsid w:val="005802D0"/>
    <w:rsid w:val="005C11A6"/>
    <w:rsid w:val="005C3201"/>
    <w:rsid w:val="005E111B"/>
    <w:rsid w:val="0063707F"/>
    <w:rsid w:val="006506B1"/>
    <w:rsid w:val="00736E27"/>
    <w:rsid w:val="0074609D"/>
    <w:rsid w:val="00777BA6"/>
    <w:rsid w:val="007C78F3"/>
    <w:rsid w:val="008003F5"/>
    <w:rsid w:val="008033EC"/>
    <w:rsid w:val="008040FB"/>
    <w:rsid w:val="00813AFF"/>
    <w:rsid w:val="00845E5C"/>
    <w:rsid w:val="00884C8B"/>
    <w:rsid w:val="0088779F"/>
    <w:rsid w:val="009006E0"/>
    <w:rsid w:val="00900978"/>
    <w:rsid w:val="00903B89"/>
    <w:rsid w:val="00911B9D"/>
    <w:rsid w:val="00955731"/>
    <w:rsid w:val="00961F62"/>
    <w:rsid w:val="00977D91"/>
    <w:rsid w:val="009F696F"/>
    <w:rsid w:val="00A12925"/>
    <w:rsid w:val="00A20A74"/>
    <w:rsid w:val="00A42117"/>
    <w:rsid w:val="00A52DCE"/>
    <w:rsid w:val="00A8301B"/>
    <w:rsid w:val="00A9640C"/>
    <w:rsid w:val="00AC7BEF"/>
    <w:rsid w:val="00B352D8"/>
    <w:rsid w:val="00B4325A"/>
    <w:rsid w:val="00B72425"/>
    <w:rsid w:val="00B9722F"/>
    <w:rsid w:val="00BC4080"/>
    <w:rsid w:val="00BE1D8E"/>
    <w:rsid w:val="00C26BB6"/>
    <w:rsid w:val="00C4602C"/>
    <w:rsid w:val="00C8258C"/>
    <w:rsid w:val="00C83228"/>
    <w:rsid w:val="00CB4445"/>
    <w:rsid w:val="00CE2708"/>
    <w:rsid w:val="00D23627"/>
    <w:rsid w:val="00D53A77"/>
    <w:rsid w:val="00D75AC3"/>
    <w:rsid w:val="00D80A86"/>
    <w:rsid w:val="00D90857"/>
    <w:rsid w:val="00DE0EC3"/>
    <w:rsid w:val="00DF1F79"/>
    <w:rsid w:val="00E07B47"/>
    <w:rsid w:val="00E22885"/>
    <w:rsid w:val="00E336EA"/>
    <w:rsid w:val="00E552CF"/>
    <w:rsid w:val="00E91F2F"/>
    <w:rsid w:val="00EF60A9"/>
    <w:rsid w:val="00F05540"/>
    <w:rsid w:val="00F12926"/>
    <w:rsid w:val="00F216A6"/>
    <w:rsid w:val="00F23064"/>
    <w:rsid w:val="00F91463"/>
    <w:rsid w:val="00F9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A1D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EA0577"/>
    <w:rPr>
      <w:color w:val="0000FF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7C78F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003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003F5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003F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003F5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1292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2926"/>
    <w:rPr>
      <w:rFonts w:ascii="Consolas" w:eastAsia="Times New Roman" w:hAnsi="Consolas" w:cs="Times New Roman"/>
      <w:color w:val="00000A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A1D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EA0577"/>
    <w:rPr>
      <w:color w:val="0000FF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7C78F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003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003F5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003F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003F5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1292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2926"/>
    <w:rPr>
      <w:rFonts w:ascii="Consolas" w:eastAsia="Times New Roman" w:hAnsi="Consolas" w:cs="Times New Roman"/>
      <w:color w:val="00000A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B7C55-73B3-49F1-917F-5E63D81F8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Lenovo</cp:lastModifiedBy>
  <cp:revision>24</cp:revision>
  <cp:lastPrinted>2022-05-11T05:54:00Z</cp:lastPrinted>
  <dcterms:created xsi:type="dcterms:W3CDTF">2022-05-11T04:44:00Z</dcterms:created>
  <dcterms:modified xsi:type="dcterms:W3CDTF">2026-10-21T06:07:00Z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